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EBB" w:rsidRPr="00632C4C" w:rsidRDefault="005B37D6">
      <w:pPr>
        <w:rPr>
          <w:rFonts w:ascii="Arial" w:hAnsi="Arial" w:cs="Arial"/>
          <w:b/>
          <w:sz w:val="20"/>
        </w:rPr>
      </w:pPr>
      <w:r w:rsidRPr="00C71EBB">
        <w:rPr>
          <w:rFonts w:ascii="Arial" w:hAnsi="Arial" w:cs="Arial"/>
          <w:b/>
          <w:sz w:val="20"/>
        </w:rPr>
        <w:t>YOUR NAME AND PRACTICE:</w:t>
      </w:r>
    </w:p>
    <w:p w:rsidR="00C71EBB" w:rsidRDefault="00075CCD">
      <w:r>
        <w:t xml:space="preserve">                                               ……………………………………………………………………… </w:t>
      </w:r>
    </w:p>
    <w:p w:rsidR="00075CCD" w:rsidRDefault="00075CC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3119"/>
        <w:gridCol w:w="2268"/>
      </w:tblGrid>
      <w:tr w:rsidR="00103F30" w:rsidRPr="002C4419" w:rsidTr="00103F30">
        <w:tc>
          <w:tcPr>
            <w:tcW w:w="8046" w:type="dxa"/>
            <w:gridSpan w:val="2"/>
            <w:shd w:val="clear" w:color="auto" w:fill="auto"/>
          </w:tcPr>
          <w:p w:rsidR="00103F30" w:rsidRPr="002C4419" w:rsidRDefault="00103F30" w:rsidP="002C4419">
            <w:pPr>
              <w:spacing w:before="100" w:beforeAutospacing="1" w:line="360" w:lineRule="auto"/>
              <w:rPr>
                <w:rFonts w:ascii="Arial" w:hAnsi="Arial" w:cs="Arial"/>
                <w:b/>
                <w:sz w:val="20"/>
              </w:rPr>
            </w:pPr>
            <w:r w:rsidRPr="002C4419">
              <w:rPr>
                <w:rFonts w:ascii="Arial" w:hAnsi="Arial" w:cs="Arial"/>
                <w:b/>
                <w:sz w:val="20"/>
              </w:rPr>
              <w:t>Speaker Feedback</w:t>
            </w:r>
          </w:p>
        </w:tc>
        <w:tc>
          <w:tcPr>
            <w:tcW w:w="2268" w:type="dxa"/>
            <w:shd w:val="clear" w:color="auto" w:fill="auto"/>
          </w:tcPr>
          <w:p w:rsidR="00103F30" w:rsidRPr="00CF7349" w:rsidRDefault="00103F30" w:rsidP="002C4419">
            <w:pPr>
              <w:spacing w:before="100" w:beforeAutospacing="1" w:line="360" w:lineRule="auto"/>
              <w:rPr>
                <w:rFonts w:ascii="Arial" w:hAnsi="Arial" w:cs="Arial"/>
                <w:b/>
                <w:sz w:val="20"/>
              </w:rPr>
            </w:pPr>
            <w:r w:rsidRPr="00CF7349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103F30" w:rsidRPr="00752E0C" w:rsidTr="00103F30">
        <w:tc>
          <w:tcPr>
            <w:tcW w:w="8046" w:type="dxa"/>
            <w:gridSpan w:val="2"/>
            <w:shd w:val="clear" w:color="auto" w:fill="auto"/>
          </w:tcPr>
          <w:p w:rsidR="00525C00" w:rsidRPr="00525C00" w:rsidRDefault="00525C00" w:rsidP="00752E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color w:val="212529"/>
                <w:sz w:val="20"/>
                <w:lang w:eastAsia="en-GB"/>
              </w:rPr>
            </w:pPr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 xml:space="preserve">0930-0935 </w:t>
            </w:r>
            <w:r w:rsidRPr="00752E0C">
              <w:rPr>
                <w:rFonts w:ascii="Arial" w:hAnsi="Arial" w:cs="Arial"/>
                <w:i/>
                <w:iCs/>
                <w:color w:val="212529"/>
                <w:sz w:val="20"/>
                <w:lang w:eastAsia="en-GB"/>
              </w:rPr>
              <w:t>“Chair’s Introduction”</w:t>
            </w:r>
          </w:p>
          <w:p w:rsidR="00525C00" w:rsidRPr="00525C00" w:rsidRDefault="00525C00" w:rsidP="00752E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color w:val="212529"/>
                <w:sz w:val="20"/>
                <w:lang w:eastAsia="en-GB"/>
              </w:rPr>
            </w:pPr>
            <w:r w:rsidRPr="00752E0C">
              <w:rPr>
                <w:rFonts w:ascii="Arial" w:hAnsi="Arial" w:cs="Arial"/>
                <w:b/>
                <w:bCs/>
                <w:color w:val="212529"/>
                <w:sz w:val="20"/>
                <w:lang w:eastAsia="en-GB"/>
              </w:rPr>
              <w:t>Jayna Patel</w:t>
            </w:r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 xml:space="preserve"> – Partner, Dutton Gregory LLP &amp; PNLA South of England Representative</w:t>
            </w:r>
          </w:p>
          <w:p w:rsidR="00525C00" w:rsidRPr="00525C00" w:rsidRDefault="00525C00" w:rsidP="00752E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color w:val="212529"/>
                <w:sz w:val="20"/>
                <w:lang w:eastAsia="en-GB"/>
              </w:rPr>
            </w:pPr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 xml:space="preserve">0935-1000 </w:t>
            </w:r>
            <w:r w:rsidRPr="00752E0C">
              <w:rPr>
                <w:rFonts w:ascii="Arial" w:hAnsi="Arial" w:cs="Arial"/>
                <w:i/>
                <w:iCs/>
                <w:color w:val="212529"/>
                <w:sz w:val="20"/>
                <w:lang w:eastAsia="en-GB"/>
              </w:rPr>
              <w:t>“Keynote Address”</w:t>
            </w:r>
          </w:p>
          <w:p w:rsidR="00525C00" w:rsidRPr="00525C00" w:rsidRDefault="00525C00" w:rsidP="00752E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color w:val="212529"/>
                <w:sz w:val="20"/>
                <w:lang w:eastAsia="en-GB"/>
              </w:rPr>
            </w:pPr>
            <w:r w:rsidRPr="00752E0C">
              <w:rPr>
                <w:rFonts w:ascii="Arial" w:hAnsi="Arial" w:cs="Arial"/>
                <w:b/>
                <w:bCs/>
                <w:color w:val="212529"/>
                <w:sz w:val="20"/>
                <w:lang w:eastAsia="en-GB"/>
              </w:rPr>
              <w:t>The Honourable Mrs Justice Joanna Smith KC</w:t>
            </w:r>
          </w:p>
          <w:p w:rsidR="00525C00" w:rsidRPr="00525C00" w:rsidRDefault="00525C00" w:rsidP="00752E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color w:val="212529"/>
                <w:sz w:val="20"/>
                <w:lang w:eastAsia="en-GB"/>
              </w:rPr>
            </w:pPr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>1000-1035 (</w:t>
            </w:r>
            <w:proofErr w:type="spellStart"/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>inc</w:t>
            </w:r>
            <w:proofErr w:type="spellEnd"/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 xml:space="preserve"> 5 mins Q&amp;A) </w:t>
            </w:r>
            <w:r w:rsidRPr="00752E0C">
              <w:rPr>
                <w:rFonts w:ascii="Arial" w:hAnsi="Arial" w:cs="Arial"/>
                <w:i/>
                <w:iCs/>
                <w:color w:val="212529"/>
                <w:sz w:val="20"/>
                <w:lang w:eastAsia="en-GB"/>
              </w:rPr>
              <w:t>“Discovery Land v Axis”</w:t>
            </w:r>
          </w:p>
          <w:p w:rsidR="00525C00" w:rsidRPr="00525C00" w:rsidRDefault="00525C00" w:rsidP="00752E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color w:val="212529"/>
                <w:sz w:val="20"/>
                <w:lang w:eastAsia="en-GB"/>
              </w:rPr>
            </w:pPr>
            <w:r w:rsidRPr="00752E0C">
              <w:rPr>
                <w:rFonts w:ascii="Arial" w:hAnsi="Arial" w:cs="Arial"/>
                <w:b/>
                <w:bCs/>
                <w:color w:val="212529"/>
                <w:sz w:val="20"/>
                <w:lang w:eastAsia="en-GB"/>
              </w:rPr>
              <w:t xml:space="preserve">William Flenley KC – </w:t>
            </w:r>
            <w:proofErr w:type="spellStart"/>
            <w:r w:rsidRPr="00752E0C">
              <w:rPr>
                <w:rFonts w:ascii="Arial" w:hAnsi="Arial" w:cs="Arial"/>
                <w:b/>
                <w:bCs/>
                <w:color w:val="212529"/>
                <w:sz w:val="20"/>
                <w:lang w:eastAsia="en-GB"/>
              </w:rPr>
              <w:t>Hailsham</w:t>
            </w:r>
            <w:proofErr w:type="spellEnd"/>
            <w:r w:rsidRPr="00752E0C">
              <w:rPr>
                <w:rFonts w:ascii="Arial" w:hAnsi="Arial" w:cs="Arial"/>
                <w:b/>
                <w:bCs/>
                <w:color w:val="212529"/>
                <w:sz w:val="20"/>
                <w:lang w:eastAsia="en-GB"/>
              </w:rPr>
              <w:t xml:space="preserve"> Chambers</w:t>
            </w:r>
          </w:p>
          <w:p w:rsidR="00525C00" w:rsidRPr="00525C00" w:rsidRDefault="00525C00" w:rsidP="00752E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color w:val="212529"/>
                <w:sz w:val="20"/>
                <w:lang w:eastAsia="en-GB"/>
              </w:rPr>
            </w:pPr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>1035-1110 (</w:t>
            </w:r>
            <w:proofErr w:type="spellStart"/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>inc</w:t>
            </w:r>
            <w:proofErr w:type="spellEnd"/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 xml:space="preserve"> 5 mins Q&amp;A) </w:t>
            </w:r>
            <w:r w:rsidRPr="00752E0C">
              <w:rPr>
                <w:rFonts w:ascii="Arial" w:hAnsi="Arial" w:cs="Arial"/>
                <w:i/>
                <w:iCs/>
                <w:color w:val="212529"/>
                <w:sz w:val="20"/>
                <w:lang w:eastAsia="en-GB"/>
              </w:rPr>
              <w:t>“Topic tbc”</w:t>
            </w:r>
          </w:p>
          <w:p w:rsidR="00525C00" w:rsidRPr="00525C00" w:rsidRDefault="00525C00" w:rsidP="00752E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color w:val="212529"/>
                <w:sz w:val="20"/>
                <w:lang w:eastAsia="en-GB"/>
              </w:rPr>
            </w:pPr>
            <w:r w:rsidRPr="00752E0C">
              <w:rPr>
                <w:rFonts w:ascii="Arial" w:hAnsi="Arial" w:cs="Arial"/>
                <w:b/>
                <w:bCs/>
                <w:color w:val="212529"/>
                <w:sz w:val="20"/>
                <w:lang w:eastAsia="en-GB"/>
              </w:rPr>
              <w:t>David E. Grant KC</w:t>
            </w:r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 xml:space="preserve"> – Outer Temple Chambers</w:t>
            </w:r>
          </w:p>
          <w:p w:rsidR="00525C00" w:rsidRPr="00525C00" w:rsidRDefault="00525C00" w:rsidP="00752E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color w:val="212529"/>
                <w:sz w:val="20"/>
                <w:lang w:eastAsia="en-GB"/>
              </w:rPr>
            </w:pPr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>1125-1200 (</w:t>
            </w:r>
            <w:proofErr w:type="spellStart"/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>inc</w:t>
            </w:r>
            <w:proofErr w:type="spellEnd"/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 xml:space="preserve"> 5 mins Q&amp;A) </w:t>
            </w:r>
            <w:r w:rsidRPr="00752E0C">
              <w:rPr>
                <w:rFonts w:ascii="Arial" w:hAnsi="Arial" w:cs="Arial"/>
                <w:i/>
                <w:iCs/>
                <w:color w:val="212529"/>
                <w:sz w:val="20"/>
                <w:lang w:eastAsia="en-GB"/>
              </w:rPr>
              <w:t>“Topic TBC ”</w:t>
            </w:r>
          </w:p>
          <w:p w:rsidR="00525C00" w:rsidRPr="00752E0C" w:rsidRDefault="00525C00" w:rsidP="00752E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color w:val="212529"/>
                <w:sz w:val="20"/>
                <w:lang w:eastAsia="en-GB"/>
              </w:rPr>
            </w:pPr>
            <w:r w:rsidRPr="00752E0C">
              <w:rPr>
                <w:rFonts w:ascii="Arial" w:hAnsi="Arial" w:cs="Arial"/>
                <w:b/>
                <w:bCs/>
                <w:color w:val="212529"/>
                <w:sz w:val="20"/>
                <w:lang w:eastAsia="en-GB"/>
              </w:rPr>
              <w:t xml:space="preserve">Andrew </w:t>
            </w:r>
            <w:proofErr w:type="spellStart"/>
            <w:r w:rsidRPr="00752E0C">
              <w:rPr>
                <w:rFonts w:ascii="Arial" w:hAnsi="Arial" w:cs="Arial"/>
                <w:b/>
                <w:bCs/>
                <w:color w:val="212529"/>
                <w:sz w:val="20"/>
                <w:lang w:eastAsia="en-GB"/>
              </w:rPr>
              <w:t>Spink</w:t>
            </w:r>
            <w:proofErr w:type="spellEnd"/>
            <w:r w:rsidRPr="00752E0C">
              <w:rPr>
                <w:rFonts w:ascii="Arial" w:hAnsi="Arial" w:cs="Arial"/>
                <w:b/>
                <w:bCs/>
                <w:color w:val="212529"/>
                <w:sz w:val="20"/>
                <w:lang w:eastAsia="en-GB"/>
              </w:rPr>
              <w:t xml:space="preserve"> KC</w:t>
            </w:r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 xml:space="preserve"> - Outer Temple Chambers</w:t>
            </w:r>
          </w:p>
          <w:p w:rsidR="00525C00" w:rsidRPr="00525C00" w:rsidRDefault="00525C00" w:rsidP="00752E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color w:val="212529"/>
                <w:sz w:val="20"/>
                <w:lang w:eastAsia="en-GB"/>
              </w:rPr>
            </w:pPr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>1200-1210 (</w:t>
            </w:r>
            <w:proofErr w:type="spellStart"/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>inc</w:t>
            </w:r>
            <w:proofErr w:type="spellEnd"/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 xml:space="preserve"> 5 mins Q&amp;A) </w:t>
            </w:r>
            <w:r w:rsidRPr="00752E0C">
              <w:rPr>
                <w:rFonts w:ascii="Arial" w:hAnsi="Arial" w:cs="Arial"/>
                <w:i/>
                <w:iCs/>
                <w:color w:val="212529"/>
                <w:sz w:val="20"/>
                <w:lang w:eastAsia="en-GB"/>
              </w:rPr>
              <w:t xml:space="preserve">“The </w:t>
            </w:r>
            <w:proofErr w:type="spellStart"/>
            <w:r w:rsidRPr="00752E0C">
              <w:rPr>
                <w:rFonts w:ascii="Arial" w:hAnsi="Arial" w:cs="Arial"/>
                <w:i/>
                <w:iCs/>
                <w:color w:val="212529"/>
                <w:sz w:val="20"/>
                <w:lang w:eastAsia="en-GB"/>
              </w:rPr>
              <w:t>Tumaini</w:t>
            </w:r>
            <w:proofErr w:type="spellEnd"/>
            <w:r w:rsidRPr="00752E0C">
              <w:rPr>
                <w:rFonts w:ascii="Arial" w:hAnsi="Arial" w:cs="Arial"/>
                <w:i/>
                <w:iCs/>
                <w:color w:val="212529"/>
                <w:sz w:val="20"/>
                <w:lang w:eastAsia="en-GB"/>
              </w:rPr>
              <w:t xml:space="preserve"> Trust”</w:t>
            </w:r>
          </w:p>
          <w:p w:rsidR="00525C00" w:rsidRPr="00525C00" w:rsidRDefault="00525C00" w:rsidP="00752E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color w:val="212529"/>
                <w:sz w:val="20"/>
                <w:lang w:eastAsia="en-GB"/>
              </w:rPr>
            </w:pPr>
            <w:r w:rsidRPr="00752E0C">
              <w:rPr>
                <w:rFonts w:ascii="Arial" w:hAnsi="Arial" w:cs="Arial"/>
                <w:b/>
                <w:bCs/>
                <w:color w:val="212529"/>
                <w:sz w:val="20"/>
                <w:lang w:eastAsia="en-GB"/>
              </w:rPr>
              <w:t>Kathryn Jenkins</w:t>
            </w:r>
          </w:p>
          <w:p w:rsidR="00525C00" w:rsidRPr="00525C00" w:rsidRDefault="00525C00" w:rsidP="00752E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color w:val="212529"/>
                <w:sz w:val="20"/>
                <w:lang w:eastAsia="en-GB"/>
              </w:rPr>
            </w:pPr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>1210-1230 (</w:t>
            </w:r>
            <w:proofErr w:type="spellStart"/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>inc</w:t>
            </w:r>
            <w:proofErr w:type="spellEnd"/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 xml:space="preserve"> 5 mins Q&amp;A) </w:t>
            </w:r>
            <w:r w:rsidRPr="00752E0C">
              <w:rPr>
                <w:rFonts w:ascii="Arial" w:hAnsi="Arial" w:cs="Arial"/>
                <w:i/>
                <w:iCs/>
                <w:color w:val="212529"/>
                <w:sz w:val="20"/>
                <w:lang w:eastAsia="en-GB"/>
              </w:rPr>
              <w:t>“Litigation Funding &amp; ATE Insurance update”</w:t>
            </w:r>
          </w:p>
          <w:p w:rsidR="00525C00" w:rsidRPr="00525C00" w:rsidRDefault="00525C00" w:rsidP="00752E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color w:val="212529"/>
                <w:sz w:val="20"/>
                <w:lang w:eastAsia="en-GB"/>
              </w:rPr>
            </w:pPr>
            <w:r w:rsidRPr="00752E0C">
              <w:rPr>
                <w:rFonts w:ascii="Arial" w:hAnsi="Arial" w:cs="Arial"/>
                <w:b/>
                <w:bCs/>
                <w:color w:val="212529"/>
                <w:sz w:val="20"/>
                <w:lang w:eastAsia="en-GB"/>
              </w:rPr>
              <w:t>Matthew Pascall</w:t>
            </w:r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 xml:space="preserve"> – Temple Legal Protection</w:t>
            </w:r>
          </w:p>
          <w:p w:rsidR="00752E0C" w:rsidRDefault="00752E0C" w:rsidP="00752E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b/>
                <w:color w:val="212529"/>
                <w:sz w:val="20"/>
                <w:lang w:eastAsia="en-GB"/>
              </w:rPr>
            </w:pPr>
          </w:p>
          <w:p w:rsidR="00752E0C" w:rsidRPr="00752E0C" w:rsidRDefault="00752E0C" w:rsidP="00752E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b/>
                <w:color w:val="212529"/>
                <w:sz w:val="20"/>
                <w:lang w:eastAsia="en-GB"/>
              </w:rPr>
            </w:pPr>
            <w:r w:rsidRPr="00752E0C">
              <w:rPr>
                <w:rFonts w:ascii="Arial" w:hAnsi="Arial" w:cs="Arial"/>
                <w:b/>
                <w:color w:val="212529"/>
                <w:sz w:val="20"/>
                <w:lang w:eastAsia="en-GB"/>
              </w:rPr>
              <w:t>Lunch Middle Temple Hall</w:t>
            </w:r>
          </w:p>
          <w:p w:rsidR="00752E0C" w:rsidRDefault="00752E0C" w:rsidP="00752E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color w:val="212529"/>
                <w:sz w:val="20"/>
                <w:lang w:eastAsia="en-GB"/>
              </w:rPr>
            </w:pPr>
          </w:p>
          <w:p w:rsidR="00525C00" w:rsidRPr="00525C00" w:rsidRDefault="00525C00" w:rsidP="00752E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color w:val="212529"/>
                <w:sz w:val="20"/>
                <w:lang w:eastAsia="en-GB"/>
              </w:rPr>
            </w:pPr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>1400-1425 (</w:t>
            </w:r>
            <w:proofErr w:type="spellStart"/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>inc</w:t>
            </w:r>
            <w:proofErr w:type="spellEnd"/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 xml:space="preserve"> 5 mins Q&amp;A) </w:t>
            </w:r>
            <w:r w:rsidRPr="00752E0C">
              <w:rPr>
                <w:rFonts w:ascii="Arial" w:hAnsi="Arial" w:cs="Arial"/>
                <w:i/>
                <w:iCs/>
                <w:color w:val="212529"/>
                <w:sz w:val="20"/>
                <w:lang w:eastAsia="en-GB"/>
              </w:rPr>
              <w:t>“Topic TBC”</w:t>
            </w:r>
          </w:p>
          <w:p w:rsidR="00525C00" w:rsidRPr="00525C00" w:rsidRDefault="00525C00" w:rsidP="00752E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color w:val="212529"/>
                <w:sz w:val="20"/>
                <w:lang w:eastAsia="en-GB"/>
              </w:rPr>
            </w:pPr>
            <w:r w:rsidRPr="00752E0C">
              <w:rPr>
                <w:rFonts w:ascii="Arial" w:hAnsi="Arial" w:cs="Arial"/>
                <w:b/>
                <w:bCs/>
                <w:color w:val="212529"/>
                <w:sz w:val="20"/>
                <w:lang w:eastAsia="en-GB"/>
              </w:rPr>
              <w:t xml:space="preserve">Rachel Auld &amp; Thomas </w:t>
            </w:r>
            <w:proofErr w:type="spellStart"/>
            <w:r w:rsidRPr="00752E0C">
              <w:rPr>
                <w:rFonts w:ascii="Arial" w:hAnsi="Arial" w:cs="Arial"/>
                <w:b/>
                <w:bCs/>
                <w:color w:val="212529"/>
                <w:sz w:val="20"/>
                <w:lang w:eastAsia="en-GB"/>
              </w:rPr>
              <w:t>Pangbourne</w:t>
            </w:r>
            <w:proofErr w:type="spellEnd"/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 xml:space="preserve"> – Indemnity Law</w:t>
            </w:r>
          </w:p>
          <w:p w:rsidR="00525C00" w:rsidRPr="00525C00" w:rsidRDefault="00525C00" w:rsidP="00752E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color w:val="212529"/>
                <w:sz w:val="20"/>
                <w:lang w:eastAsia="en-GB"/>
              </w:rPr>
            </w:pPr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>1425-1450 (</w:t>
            </w:r>
            <w:proofErr w:type="spellStart"/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>inc</w:t>
            </w:r>
            <w:proofErr w:type="spellEnd"/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 xml:space="preserve"> 5 mins Q&amp;A) </w:t>
            </w:r>
            <w:r w:rsidRPr="00752E0C">
              <w:rPr>
                <w:rFonts w:ascii="Arial" w:hAnsi="Arial" w:cs="Arial"/>
                <w:i/>
                <w:iCs/>
                <w:color w:val="212529"/>
                <w:sz w:val="20"/>
                <w:lang w:eastAsia="en-GB"/>
              </w:rPr>
              <w:t>“Solicitors Compliance Update”</w:t>
            </w:r>
          </w:p>
          <w:p w:rsidR="00525C00" w:rsidRPr="00525C00" w:rsidRDefault="00525C00" w:rsidP="00752E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color w:val="212529"/>
                <w:sz w:val="20"/>
                <w:lang w:eastAsia="en-GB"/>
              </w:rPr>
            </w:pPr>
            <w:r w:rsidRPr="00752E0C">
              <w:rPr>
                <w:rFonts w:ascii="Arial" w:hAnsi="Arial" w:cs="Arial"/>
                <w:b/>
                <w:bCs/>
                <w:color w:val="212529"/>
                <w:sz w:val="20"/>
                <w:lang w:eastAsia="en-GB"/>
              </w:rPr>
              <w:t>David Osborne</w:t>
            </w:r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 xml:space="preserve"> – Senior Associate/Client Relations Manager – Fraser </w:t>
            </w:r>
            <w:proofErr w:type="spellStart"/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>Dawbarns</w:t>
            </w:r>
            <w:proofErr w:type="spellEnd"/>
          </w:p>
          <w:p w:rsidR="00525C00" w:rsidRPr="00525C00" w:rsidRDefault="00525C00" w:rsidP="00752E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color w:val="212529"/>
                <w:sz w:val="20"/>
                <w:lang w:eastAsia="en-GB"/>
              </w:rPr>
            </w:pPr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>1450-1515 (</w:t>
            </w:r>
            <w:proofErr w:type="spellStart"/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>inc</w:t>
            </w:r>
            <w:proofErr w:type="spellEnd"/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 xml:space="preserve"> 5 mins Q&amp;A) </w:t>
            </w:r>
            <w:r w:rsidRPr="00752E0C">
              <w:rPr>
                <w:rFonts w:ascii="Arial" w:hAnsi="Arial" w:cs="Arial"/>
                <w:i/>
                <w:iCs/>
                <w:color w:val="212529"/>
                <w:sz w:val="20"/>
                <w:lang w:eastAsia="en-GB"/>
              </w:rPr>
              <w:t>“Artificial Intelligence and Professional Negligence”</w:t>
            </w:r>
          </w:p>
          <w:p w:rsidR="00525C00" w:rsidRPr="00525C00" w:rsidRDefault="00525C00" w:rsidP="00752E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color w:val="212529"/>
                <w:sz w:val="20"/>
                <w:lang w:eastAsia="en-GB"/>
              </w:rPr>
            </w:pPr>
            <w:r w:rsidRPr="00752E0C">
              <w:rPr>
                <w:rFonts w:ascii="Arial" w:hAnsi="Arial" w:cs="Arial"/>
                <w:b/>
                <w:bCs/>
                <w:color w:val="212529"/>
                <w:sz w:val="20"/>
                <w:lang w:eastAsia="en-GB"/>
              </w:rPr>
              <w:t xml:space="preserve">Elaine </w:t>
            </w:r>
            <w:proofErr w:type="spellStart"/>
            <w:r w:rsidRPr="00752E0C">
              <w:rPr>
                <w:rFonts w:ascii="Arial" w:hAnsi="Arial" w:cs="Arial"/>
                <w:b/>
                <w:bCs/>
                <w:color w:val="212529"/>
                <w:sz w:val="20"/>
                <w:lang w:eastAsia="en-GB"/>
              </w:rPr>
              <w:t>Palser</w:t>
            </w:r>
            <w:proofErr w:type="spellEnd"/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 xml:space="preserve"> - Outer Temple Chambers</w:t>
            </w:r>
          </w:p>
          <w:p w:rsidR="00525C00" w:rsidRPr="00525C00" w:rsidRDefault="00525C00" w:rsidP="00752E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color w:val="212529"/>
                <w:sz w:val="20"/>
                <w:lang w:eastAsia="en-GB"/>
              </w:rPr>
            </w:pPr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 xml:space="preserve">1530-1630 </w:t>
            </w:r>
            <w:r w:rsidRPr="00752E0C">
              <w:rPr>
                <w:rFonts w:ascii="Arial" w:hAnsi="Arial" w:cs="Arial"/>
                <w:i/>
                <w:iCs/>
                <w:color w:val="212529"/>
                <w:sz w:val="20"/>
                <w:lang w:eastAsia="en-GB"/>
              </w:rPr>
              <w:t>“Team Case Study Discussion session”</w:t>
            </w:r>
          </w:p>
          <w:p w:rsidR="00525C00" w:rsidRPr="00525C00" w:rsidRDefault="00525C00" w:rsidP="00752E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color w:val="212529"/>
                <w:sz w:val="20"/>
                <w:lang w:eastAsia="en-GB"/>
              </w:rPr>
            </w:pPr>
            <w:r w:rsidRPr="00752E0C">
              <w:rPr>
                <w:rFonts w:ascii="Arial" w:hAnsi="Arial" w:cs="Arial"/>
                <w:b/>
                <w:bCs/>
                <w:color w:val="212529"/>
                <w:sz w:val="20"/>
                <w:lang w:eastAsia="en-GB"/>
              </w:rPr>
              <w:t xml:space="preserve">Sue O’Brien &amp; Sara </w:t>
            </w:r>
            <w:proofErr w:type="spellStart"/>
            <w:r w:rsidRPr="00752E0C">
              <w:rPr>
                <w:rFonts w:ascii="Arial" w:hAnsi="Arial" w:cs="Arial"/>
                <w:b/>
                <w:bCs/>
                <w:color w:val="212529"/>
                <w:sz w:val="20"/>
                <w:lang w:eastAsia="en-GB"/>
              </w:rPr>
              <w:t>Benbow</w:t>
            </w:r>
            <w:proofErr w:type="spellEnd"/>
            <w:r w:rsidRPr="00525C00">
              <w:rPr>
                <w:rFonts w:ascii="Arial" w:hAnsi="Arial" w:cs="Arial"/>
                <w:color w:val="212529"/>
                <w:sz w:val="20"/>
                <w:lang w:eastAsia="en-GB"/>
              </w:rPr>
              <w:t xml:space="preserve"> – Property Mediators – Oxfordshire</w:t>
            </w:r>
          </w:p>
          <w:p w:rsidR="00103F30" w:rsidRPr="00752E0C" w:rsidRDefault="00103F30" w:rsidP="00752E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tbl>
            <w:tblPr>
              <w:tblW w:w="877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75"/>
            </w:tblGrid>
            <w:tr w:rsidR="00103F30" w:rsidRPr="00752E0C" w:rsidTr="00374782">
              <w:tc>
                <w:tcPr>
                  <w:tcW w:w="8775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103F30" w:rsidRPr="00752E0C" w:rsidRDefault="00103F30" w:rsidP="00525C00">
                  <w:pPr>
                    <w:rPr>
                      <w:rFonts w:ascii="Garamond" w:hAnsi="Garamond" w:cs="Segoe UI"/>
                      <w:color w:val="464646"/>
                      <w:sz w:val="22"/>
                      <w:szCs w:val="22"/>
                      <w:lang w:eastAsia="en-GB"/>
                    </w:rPr>
                  </w:pPr>
                </w:p>
                <w:p w:rsidR="00374782" w:rsidRPr="00752E0C" w:rsidRDefault="00374782" w:rsidP="00525C00">
                  <w:pPr>
                    <w:rPr>
                      <w:rFonts w:ascii="Garamond" w:hAnsi="Garamond" w:cs="Segoe UI"/>
                      <w:color w:val="464646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3F30" w:rsidRPr="00752E0C" w:rsidTr="00374782">
              <w:tc>
                <w:tcPr>
                  <w:tcW w:w="8775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103F30" w:rsidRPr="00752E0C" w:rsidRDefault="00103F30" w:rsidP="00525C00">
                  <w:pPr>
                    <w:rPr>
                      <w:rFonts w:ascii="Garamond" w:hAnsi="Garamond" w:cs="Segoe UI"/>
                      <w:color w:val="464646"/>
                      <w:sz w:val="22"/>
                      <w:szCs w:val="22"/>
                      <w:lang w:eastAsia="en-GB"/>
                    </w:rPr>
                  </w:pPr>
                </w:p>
                <w:p w:rsidR="00374782" w:rsidRPr="00752E0C" w:rsidRDefault="00374782" w:rsidP="00525C00">
                  <w:pPr>
                    <w:rPr>
                      <w:rFonts w:ascii="Garamond" w:hAnsi="Garamond" w:cs="Segoe UI"/>
                      <w:color w:val="464646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3F30" w:rsidRPr="00752E0C" w:rsidTr="00374782">
              <w:tc>
                <w:tcPr>
                  <w:tcW w:w="8775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103F30" w:rsidRPr="00752E0C" w:rsidRDefault="00103F30" w:rsidP="00525C00">
                  <w:pPr>
                    <w:rPr>
                      <w:rFonts w:ascii="Garamond" w:hAnsi="Garamond" w:cs="Segoe UI"/>
                      <w:color w:val="464646"/>
                      <w:sz w:val="22"/>
                      <w:szCs w:val="22"/>
                      <w:lang w:eastAsia="en-GB"/>
                    </w:rPr>
                  </w:pPr>
                </w:p>
                <w:p w:rsidR="00374782" w:rsidRPr="00752E0C" w:rsidRDefault="00374782" w:rsidP="00525C00">
                  <w:pPr>
                    <w:rPr>
                      <w:rFonts w:ascii="Garamond" w:hAnsi="Garamond" w:cs="Segoe UI"/>
                      <w:color w:val="464646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3F30" w:rsidRPr="00752E0C" w:rsidTr="00374782">
              <w:tc>
                <w:tcPr>
                  <w:tcW w:w="8775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103F30" w:rsidRPr="00752E0C" w:rsidRDefault="00103F30" w:rsidP="00525C00">
                  <w:pPr>
                    <w:rPr>
                      <w:rFonts w:ascii="Garamond" w:hAnsi="Garamond" w:cs="Segoe UI"/>
                      <w:color w:val="464646"/>
                      <w:sz w:val="22"/>
                      <w:szCs w:val="22"/>
                      <w:lang w:eastAsia="en-GB"/>
                    </w:rPr>
                  </w:pPr>
                </w:p>
                <w:p w:rsidR="00374782" w:rsidRPr="00752E0C" w:rsidRDefault="00374782" w:rsidP="00525C00">
                  <w:pPr>
                    <w:rPr>
                      <w:rFonts w:ascii="Garamond" w:hAnsi="Garamond" w:cs="Segoe UI"/>
                      <w:color w:val="464646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3F30" w:rsidRPr="00752E0C" w:rsidTr="00374782">
              <w:tc>
                <w:tcPr>
                  <w:tcW w:w="8775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103F30" w:rsidRPr="00752E0C" w:rsidRDefault="00103F30" w:rsidP="00525C00">
                  <w:pPr>
                    <w:rPr>
                      <w:rFonts w:ascii="Garamond" w:hAnsi="Garamond" w:cs="Segoe UI"/>
                      <w:color w:val="464646"/>
                      <w:sz w:val="22"/>
                      <w:szCs w:val="22"/>
                      <w:lang w:eastAsia="en-GB"/>
                    </w:rPr>
                  </w:pPr>
                </w:p>
                <w:p w:rsidR="00374782" w:rsidRPr="00752E0C" w:rsidRDefault="00374782" w:rsidP="00525C00">
                  <w:pPr>
                    <w:rPr>
                      <w:rFonts w:ascii="Garamond" w:hAnsi="Garamond" w:cs="Segoe UI"/>
                      <w:color w:val="464646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3F30" w:rsidRPr="00752E0C" w:rsidTr="00374782">
              <w:tc>
                <w:tcPr>
                  <w:tcW w:w="8775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103F30" w:rsidRPr="00752E0C" w:rsidRDefault="00103F30" w:rsidP="00525C00">
                  <w:pPr>
                    <w:rPr>
                      <w:rFonts w:ascii="Garamond" w:hAnsi="Garamond" w:cs="Segoe UI"/>
                      <w:color w:val="464646"/>
                      <w:sz w:val="22"/>
                      <w:szCs w:val="22"/>
                      <w:lang w:eastAsia="en-GB"/>
                    </w:rPr>
                  </w:pPr>
                </w:p>
                <w:p w:rsidR="00374782" w:rsidRPr="00752E0C" w:rsidRDefault="00374782" w:rsidP="00525C00">
                  <w:pPr>
                    <w:rPr>
                      <w:rFonts w:ascii="Garamond" w:hAnsi="Garamond" w:cs="Segoe UI"/>
                      <w:color w:val="464646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3F30" w:rsidRPr="00752E0C" w:rsidTr="00374782">
              <w:tc>
                <w:tcPr>
                  <w:tcW w:w="8775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103F30" w:rsidRPr="00752E0C" w:rsidRDefault="00103F30" w:rsidP="00525C00">
                  <w:pPr>
                    <w:rPr>
                      <w:rFonts w:ascii="Garamond" w:hAnsi="Garamond" w:cs="Segoe UI"/>
                      <w:color w:val="464646"/>
                      <w:sz w:val="22"/>
                      <w:szCs w:val="22"/>
                      <w:lang w:eastAsia="en-GB"/>
                    </w:rPr>
                  </w:pPr>
                </w:p>
                <w:p w:rsidR="00374782" w:rsidRPr="00752E0C" w:rsidRDefault="00374782" w:rsidP="00525C00">
                  <w:pPr>
                    <w:rPr>
                      <w:rFonts w:ascii="Garamond" w:hAnsi="Garamond" w:cs="Segoe UI"/>
                      <w:color w:val="464646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3F30" w:rsidRPr="00752E0C" w:rsidTr="00374782">
              <w:tc>
                <w:tcPr>
                  <w:tcW w:w="8775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103F30" w:rsidRPr="00752E0C" w:rsidRDefault="00103F30" w:rsidP="00525C00">
                  <w:pPr>
                    <w:rPr>
                      <w:rFonts w:ascii="Garamond" w:hAnsi="Garamond" w:cs="Segoe UI"/>
                      <w:color w:val="464646"/>
                      <w:sz w:val="22"/>
                      <w:szCs w:val="22"/>
                      <w:lang w:eastAsia="en-GB"/>
                    </w:rPr>
                  </w:pPr>
                </w:p>
                <w:p w:rsidR="00374782" w:rsidRPr="00752E0C" w:rsidRDefault="00374782" w:rsidP="00525C00">
                  <w:pPr>
                    <w:rPr>
                      <w:rFonts w:ascii="Garamond" w:hAnsi="Garamond" w:cs="Segoe UI"/>
                      <w:color w:val="464646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3F30" w:rsidRPr="00752E0C" w:rsidTr="00374782">
              <w:tc>
                <w:tcPr>
                  <w:tcW w:w="8775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103F30" w:rsidRPr="00752E0C" w:rsidRDefault="00103F30" w:rsidP="00525C00">
                  <w:pPr>
                    <w:rPr>
                      <w:rFonts w:ascii="Garamond" w:hAnsi="Garamond" w:cs="Segoe UI"/>
                      <w:color w:val="464646"/>
                      <w:sz w:val="22"/>
                      <w:szCs w:val="22"/>
                      <w:lang w:eastAsia="en-GB"/>
                    </w:rPr>
                  </w:pPr>
                </w:p>
                <w:p w:rsidR="00374782" w:rsidRPr="00752E0C" w:rsidRDefault="00374782" w:rsidP="00525C00">
                  <w:pPr>
                    <w:rPr>
                      <w:rFonts w:ascii="Garamond" w:hAnsi="Garamond" w:cs="Segoe UI"/>
                      <w:color w:val="464646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3F30" w:rsidRPr="00752E0C" w:rsidTr="00374782">
              <w:tc>
                <w:tcPr>
                  <w:tcW w:w="8775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103F30" w:rsidRPr="00752E0C" w:rsidRDefault="00103F30" w:rsidP="00525C00">
                  <w:pPr>
                    <w:rPr>
                      <w:rFonts w:ascii="Garamond" w:hAnsi="Garamond" w:cs="Segoe UI"/>
                      <w:color w:val="464646"/>
                      <w:sz w:val="22"/>
                      <w:szCs w:val="22"/>
                      <w:lang w:eastAsia="en-GB"/>
                    </w:rPr>
                  </w:pPr>
                </w:p>
                <w:p w:rsidR="00472EA9" w:rsidRPr="00752E0C" w:rsidRDefault="00472EA9" w:rsidP="00525C00">
                  <w:pPr>
                    <w:rPr>
                      <w:rFonts w:ascii="Garamond" w:hAnsi="Garamond" w:cs="Segoe UI"/>
                      <w:color w:val="464646"/>
                      <w:sz w:val="22"/>
                      <w:szCs w:val="22"/>
                      <w:lang w:eastAsia="en-GB"/>
                    </w:rPr>
                  </w:pPr>
                </w:p>
                <w:tbl>
                  <w:tblPr>
                    <w:tblW w:w="8775" w:type="dxa"/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75"/>
                  </w:tblGrid>
                  <w:tr w:rsidR="00472EA9" w:rsidRPr="00752E0C" w:rsidTr="00752E0C">
                    <w:tc>
                      <w:tcPr>
                        <w:tcW w:w="8775" w:type="dxa"/>
                        <w:tcBorders>
                          <w:top w:val="single" w:sz="6" w:space="0" w:color="DEE2E6"/>
                          <w:bottom w:val="single" w:sz="6" w:space="0" w:color="DEE2E6"/>
                        </w:tcBorders>
                        <w:shd w:val="clear" w:color="auto" w:fill="FFFFFF"/>
                      </w:tcPr>
                      <w:p w:rsidR="00472EA9" w:rsidRPr="00752E0C" w:rsidRDefault="00472EA9" w:rsidP="00525C00">
                        <w:pPr>
                          <w:rPr>
                            <w:rFonts w:ascii="Garamond" w:hAnsi="Garamond" w:cs="Segoe UI"/>
                            <w:color w:val="464646"/>
                            <w:sz w:val="22"/>
                            <w:szCs w:val="22"/>
                            <w:lang w:eastAsia="en-GB"/>
                          </w:rPr>
                        </w:pPr>
                      </w:p>
                      <w:p w:rsidR="00752E0C" w:rsidRPr="00752E0C" w:rsidRDefault="00752E0C" w:rsidP="00525C00">
                        <w:pPr>
                          <w:rPr>
                            <w:rFonts w:ascii="Garamond" w:hAnsi="Garamond" w:cs="Segoe UI"/>
                            <w:color w:val="464646"/>
                            <w:sz w:val="22"/>
                            <w:szCs w:val="22"/>
                            <w:lang w:eastAsia="en-GB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752E0C" w:rsidRPr="00752E0C" w:rsidTr="00FF1457">
                    <w:tc>
                      <w:tcPr>
                        <w:tcW w:w="8775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</w:tcPr>
                      <w:p w:rsidR="00752E0C" w:rsidRDefault="00752E0C" w:rsidP="00525C00">
                        <w:pPr>
                          <w:rPr>
                            <w:rFonts w:ascii="Garamond" w:hAnsi="Garamond" w:cs="Segoe UI"/>
                            <w:color w:val="464646"/>
                            <w:sz w:val="22"/>
                            <w:szCs w:val="22"/>
                            <w:lang w:eastAsia="en-GB"/>
                          </w:rPr>
                        </w:pPr>
                      </w:p>
                      <w:p w:rsidR="00752E0C" w:rsidRDefault="00752E0C" w:rsidP="00525C00">
                        <w:pPr>
                          <w:rPr>
                            <w:rFonts w:ascii="Garamond" w:hAnsi="Garamond" w:cs="Segoe UI"/>
                            <w:color w:val="464646"/>
                            <w:sz w:val="22"/>
                            <w:szCs w:val="22"/>
                            <w:lang w:eastAsia="en-GB"/>
                          </w:rPr>
                        </w:pPr>
                      </w:p>
                      <w:p w:rsidR="00752E0C" w:rsidRPr="00752E0C" w:rsidRDefault="00752E0C" w:rsidP="00525C00">
                        <w:pPr>
                          <w:rPr>
                            <w:rFonts w:ascii="Garamond" w:hAnsi="Garamond" w:cs="Segoe UI"/>
                            <w:color w:val="464646"/>
                            <w:sz w:val="22"/>
                            <w:szCs w:val="22"/>
                            <w:lang w:eastAsia="en-GB"/>
                          </w:rPr>
                        </w:pPr>
                      </w:p>
                    </w:tc>
                  </w:tr>
                </w:tbl>
                <w:p w:rsidR="00374782" w:rsidRPr="00752E0C" w:rsidRDefault="00374782" w:rsidP="00525C00">
                  <w:pPr>
                    <w:rPr>
                      <w:rFonts w:ascii="Garamond" w:hAnsi="Garamond" w:cs="Segoe UI"/>
                      <w:color w:val="464646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:rsidR="00103F30" w:rsidRPr="00752E0C" w:rsidRDefault="00103F30" w:rsidP="00525C00">
            <w:pPr>
              <w:spacing w:before="100" w:beforeAutospacing="1" w:line="360" w:lineRule="auto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4519C" w:rsidRPr="002C4419" w:rsidTr="00103F30">
        <w:tc>
          <w:tcPr>
            <w:tcW w:w="4927" w:type="dxa"/>
            <w:shd w:val="clear" w:color="auto" w:fill="auto"/>
          </w:tcPr>
          <w:p w:rsidR="0004519C" w:rsidRPr="002C4419" w:rsidRDefault="00B953FC" w:rsidP="00B953FC">
            <w:pPr>
              <w:tabs>
                <w:tab w:val="left" w:pos="3288"/>
              </w:tabs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</w:t>
            </w:r>
            <w:r w:rsidR="002C4419" w:rsidRPr="002C4419">
              <w:rPr>
                <w:rFonts w:ascii="Arial" w:hAnsi="Arial" w:cs="Arial"/>
                <w:b/>
                <w:sz w:val="20"/>
              </w:rPr>
              <w:t>onference feedback</w:t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5387" w:type="dxa"/>
            <w:gridSpan w:val="2"/>
            <w:shd w:val="clear" w:color="auto" w:fill="auto"/>
          </w:tcPr>
          <w:p w:rsidR="0004519C" w:rsidRPr="002C4419" w:rsidRDefault="0004519C" w:rsidP="002C441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519C" w:rsidRPr="002C4419" w:rsidTr="00103F30">
        <w:tc>
          <w:tcPr>
            <w:tcW w:w="4927" w:type="dxa"/>
            <w:shd w:val="clear" w:color="auto" w:fill="auto"/>
          </w:tcPr>
          <w:p w:rsidR="007F2A06" w:rsidRPr="00075CCD" w:rsidRDefault="007F2A06" w:rsidP="007F2A0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75CCD">
              <w:rPr>
                <w:rFonts w:ascii="Arial" w:hAnsi="Arial" w:cs="Arial"/>
                <w:sz w:val="18"/>
                <w:szCs w:val="18"/>
              </w:rPr>
              <w:t>Your overall comments about</w:t>
            </w:r>
            <w:r w:rsidR="002C4419" w:rsidRPr="00075CCD">
              <w:rPr>
                <w:rFonts w:ascii="Arial" w:hAnsi="Arial" w:cs="Arial"/>
                <w:sz w:val="18"/>
                <w:szCs w:val="18"/>
              </w:rPr>
              <w:t xml:space="preserve"> this conference 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04519C" w:rsidRPr="002C4419" w:rsidRDefault="0004519C" w:rsidP="002C441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519C" w:rsidRPr="002C4419" w:rsidTr="00103F30">
        <w:tc>
          <w:tcPr>
            <w:tcW w:w="4927" w:type="dxa"/>
            <w:shd w:val="clear" w:color="auto" w:fill="auto"/>
          </w:tcPr>
          <w:p w:rsidR="0004519C" w:rsidRPr="00075CCD" w:rsidRDefault="0004519C" w:rsidP="002C441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75CCD">
              <w:rPr>
                <w:rFonts w:ascii="Arial" w:hAnsi="Arial" w:cs="Arial"/>
                <w:sz w:val="18"/>
                <w:szCs w:val="18"/>
              </w:rPr>
              <w:t>What topics would you like</w:t>
            </w:r>
            <w:r w:rsidR="00632C4C" w:rsidRPr="00075CCD">
              <w:rPr>
                <w:rFonts w:ascii="Arial" w:hAnsi="Arial" w:cs="Arial"/>
                <w:sz w:val="18"/>
                <w:szCs w:val="18"/>
              </w:rPr>
              <w:t xml:space="preserve"> covered in future conferences?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04519C" w:rsidRPr="002C4419" w:rsidRDefault="0004519C" w:rsidP="002C441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519C" w:rsidRPr="002C4419" w:rsidTr="00103F30">
        <w:tc>
          <w:tcPr>
            <w:tcW w:w="4927" w:type="dxa"/>
            <w:shd w:val="clear" w:color="auto" w:fill="auto"/>
          </w:tcPr>
          <w:p w:rsidR="0004519C" w:rsidRPr="00075CCD" w:rsidRDefault="0004519C" w:rsidP="002C441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75CCD">
              <w:rPr>
                <w:rFonts w:ascii="Arial" w:hAnsi="Arial" w:cs="Arial"/>
                <w:sz w:val="18"/>
                <w:szCs w:val="18"/>
              </w:rPr>
              <w:t>How</w:t>
            </w:r>
            <w:r w:rsidR="00632C4C" w:rsidRPr="00075CCD">
              <w:rPr>
                <w:rFonts w:ascii="Arial" w:hAnsi="Arial" w:cs="Arial"/>
                <w:sz w:val="18"/>
                <w:szCs w:val="18"/>
              </w:rPr>
              <w:t xml:space="preserve"> did you hear about this event?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04519C" w:rsidRPr="002C4419" w:rsidRDefault="0004519C" w:rsidP="002C441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519C" w:rsidRPr="002C4419" w:rsidTr="00103F30">
        <w:tc>
          <w:tcPr>
            <w:tcW w:w="4927" w:type="dxa"/>
            <w:shd w:val="clear" w:color="auto" w:fill="auto"/>
          </w:tcPr>
          <w:p w:rsidR="0004519C" w:rsidRPr="00075CCD" w:rsidRDefault="0004519C" w:rsidP="002C4419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5CCD">
              <w:rPr>
                <w:rFonts w:ascii="Arial" w:hAnsi="Arial" w:cs="Arial"/>
                <w:color w:val="000000"/>
                <w:sz w:val="18"/>
                <w:szCs w:val="18"/>
              </w:rPr>
              <w:t xml:space="preserve">Have you used the PNLA website to find experts, mediators, costs lawyers and more – at </w:t>
            </w:r>
            <w:hyperlink r:id="rId8" w:history="1">
              <w:r w:rsidRPr="00075CCD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</w:rPr>
                <w:t>https://www.pnla.org.uk/find-a-specialist/</w:t>
              </w:r>
            </w:hyperlink>
            <w:r w:rsidR="00632C4C" w:rsidRPr="00075CCD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04519C" w:rsidRPr="002C4419" w:rsidRDefault="0004519C" w:rsidP="002C441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519C" w:rsidRPr="002C4419" w:rsidTr="00103F30">
        <w:tc>
          <w:tcPr>
            <w:tcW w:w="4927" w:type="dxa"/>
            <w:shd w:val="clear" w:color="auto" w:fill="auto"/>
          </w:tcPr>
          <w:p w:rsidR="0004519C" w:rsidRPr="00075CCD" w:rsidRDefault="0004519C" w:rsidP="002C4419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5CCD">
              <w:rPr>
                <w:rFonts w:ascii="Arial" w:hAnsi="Arial" w:cs="Arial"/>
                <w:color w:val="000000"/>
                <w:sz w:val="18"/>
                <w:szCs w:val="18"/>
              </w:rPr>
              <w:t xml:space="preserve">Do you find the News page helpful </w:t>
            </w:r>
            <w:hyperlink r:id="rId9" w:history="1">
              <w:r w:rsidRPr="00075CCD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</w:rPr>
                <w:t>https://www.pnla.org.uk/news/</w:t>
              </w:r>
            </w:hyperlink>
            <w:r w:rsidR="00632C4C" w:rsidRPr="00075CCD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04519C" w:rsidRPr="002C4419" w:rsidRDefault="0004519C" w:rsidP="002C441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C734F8" w:rsidRPr="00C734F8" w:rsidRDefault="00C734F8" w:rsidP="00C734F8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B953FC" w:rsidRPr="00C734F8" w:rsidTr="00C734F8">
        <w:tc>
          <w:tcPr>
            <w:tcW w:w="4928" w:type="dxa"/>
            <w:shd w:val="clear" w:color="auto" w:fill="auto"/>
          </w:tcPr>
          <w:p w:rsidR="00B953FC" w:rsidRPr="00374782" w:rsidRDefault="00B953FC" w:rsidP="00C734F8">
            <w:pPr>
              <w:shd w:val="clear" w:color="auto" w:fill="FFFFFF"/>
              <w:tabs>
                <w:tab w:val="right" w:pos="4711"/>
              </w:tabs>
              <w:rPr>
                <w:rFonts w:ascii="Segoe UI" w:hAnsi="Segoe UI"/>
                <w:color w:val="0000FF"/>
                <w:szCs w:val="24"/>
                <w:u w:val="single"/>
                <w:lang w:eastAsia="en-GB"/>
              </w:rPr>
            </w:pPr>
            <w:r w:rsidRPr="00374782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begin"/>
            </w:r>
            <w:r w:rsidRPr="00374782">
              <w:rPr>
                <w:rFonts w:ascii="Segoe UI" w:hAnsi="Segoe UI" w:cs="Segoe UI"/>
                <w:color w:val="464646"/>
                <w:szCs w:val="24"/>
                <w:lang w:eastAsia="en-GB"/>
              </w:rPr>
              <w:instrText xml:space="preserve"> HYPERLINK "https://www.outertemple.com/" \t "_blank" </w:instrText>
            </w:r>
            <w:r w:rsidRPr="00374782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separate"/>
            </w:r>
            <w:r w:rsidR="00AC0983" w:rsidRPr="00C734F8">
              <w:rPr>
                <w:rFonts w:ascii="Segoe UI" w:hAnsi="Segoe UI" w:cs="Segoe UI"/>
                <w:color w:val="464646"/>
                <w:szCs w:val="24"/>
                <w:lang w:eastAsia="en-GB"/>
              </w:rPr>
              <w:tab/>
            </w:r>
          </w:p>
          <w:p w:rsidR="00B953FC" w:rsidRPr="00374782" w:rsidRDefault="00B953FC" w:rsidP="00C734F8">
            <w:pPr>
              <w:shd w:val="clear" w:color="auto" w:fill="FFFFFF"/>
              <w:spacing w:after="100" w:afterAutospacing="1"/>
              <w:rPr>
                <w:szCs w:val="24"/>
                <w:lang w:eastAsia="en-GB"/>
              </w:rPr>
            </w:pPr>
            <w:r w:rsidRPr="00374782">
              <w:rPr>
                <w:rFonts w:ascii="Segoe UI" w:hAnsi="Segoe UI" w:cs="Segoe UI"/>
                <w:b/>
                <w:bCs/>
                <w:color w:val="0000FF"/>
                <w:szCs w:val="24"/>
                <w:u w:val="single"/>
                <w:lang w:eastAsia="en-GB"/>
              </w:rPr>
              <w:t>Outer Temple Chambers</w:t>
            </w:r>
          </w:p>
          <w:p w:rsidR="00B953FC" w:rsidRPr="00374782" w:rsidRDefault="002A52F8" w:rsidP="00C734F8">
            <w:pPr>
              <w:shd w:val="clear" w:color="auto" w:fill="FFFFFF"/>
              <w:rPr>
                <w:color w:val="0000FF"/>
                <w:szCs w:val="24"/>
                <w:u w:val="single"/>
                <w:lang w:eastAsia="en-GB"/>
              </w:rPr>
            </w:pPr>
            <w:r>
              <w:rPr>
                <w:rFonts w:ascii="Segoe UI" w:hAnsi="Segoe UI" w:cs="Segoe UI"/>
                <w:noProof/>
                <w:color w:val="0000FF"/>
                <w:szCs w:val="24"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https://www.pnla.org.uk/wp-content/uploads/2023/07/profile-300x287.jpg" href="https://www.outertemple.com/" target="&quot;_blank&quot;" style="width:80.4pt;height:76.8pt;visibility:visible;mso-wrap-style:square" o:button="t">
                  <v:fill o:detectmouseclick="t"/>
                  <v:imagedata r:id="rId10" o:title="profile-300x287"/>
                </v:shape>
              </w:pict>
            </w:r>
          </w:p>
          <w:p w:rsidR="00B953FC" w:rsidRPr="00374782" w:rsidRDefault="00B953FC" w:rsidP="00C734F8">
            <w:pPr>
              <w:shd w:val="clear" w:color="auto" w:fill="5EC3F5"/>
              <w:jc w:val="center"/>
              <w:textAlignment w:val="center"/>
              <w:rPr>
                <w:caps/>
                <w:color w:val="FFFFFF"/>
                <w:spacing w:val="12"/>
                <w:szCs w:val="24"/>
                <w:lang w:eastAsia="en-GB"/>
              </w:rPr>
            </w:pPr>
            <w:r w:rsidRPr="00374782">
              <w:rPr>
                <w:rFonts w:ascii="Segoe UI" w:hAnsi="Segoe UI" w:cs="Segoe UI"/>
                <w:caps/>
                <w:color w:val="FFFFFF"/>
                <w:spacing w:val="12"/>
                <w:szCs w:val="24"/>
                <w:u w:val="single"/>
                <w:lang w:eastAsia="en-GB"/>
              </w:rPr>
              <w:t>VISIT WEBSITE</w:t>
            </w:r>
          </w:p>
          <w:p w:rsidR="00B953FC" w:rsidRPr="00C734F8" w:rsidRDefault="00B953FC" w:rsidP="00C734F8">
            <w:pPr>
              <w:shd w:val="clear" w:color="auto" w:fill="FFFFFF"/>
              <w:rPr>
                <w:rFonts w:ascii="Segoe UI" w:hAnsi="Segoe UI" w:cs="Segoe UI"/>
                <w:color w:val="464646"/>
                <w:szCs w:val="24"/>
                <w:lang w:eastAsia="en-GB"/>
              </w:rPr>
            </w:pPr>
            <w:r w:rsidRPr="00374782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:rsidR="00B953FC" w:rsidRPr="00374782" w:rsidRDefault="00B953FC" w:rsidP="00C734F8">
            <w:pPr>
              <w:shd w:val="clear" w:color="auto" w:fill="FFFFFF"/>
              <w:rPr>
                <w:color w:val="0000FF"/>
                <w:szCs w:val="24"/>
                <w:u w:val="single"/>
                <w:lang w:eastAsia="en-GB"/>
              </w:rPr>
            </w:pPr>
            <w:r w:rsidRPr="00374782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begin"/>
            </w:r>
            <w:r w:rsidRPr="00374782">
              <w:rPr>
                <w:rFonts w:ascii="Segoe UI" w:hAnsi="Segoe UI" w:cs="Segoe UI"/>
                <w:color w:val="464646"/>
                <w:szCs w:val="24"/>
                <w:lang w:eastAsia="en-GB"/>
              </w:rPr>
              <w:instrText xml:space="preserve"> HYPERLINK "https://www.duttongregory.co.uk/" \t "_blank" </w:instrText>
            </w:r>
            <w:r w:rsidRPr="00374782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separate"/>
            </w:r>
          </w:p>
          <w:p w:rsidR="00B953FC" w:rsidRPr="00374782" w:rsidRDefault="00B953FC" w:rsidP="00C734F8">
            <w:pPr>
              <w:shd w:val="clear" w:color="auto" w:fill="FFFFFF"/>
              <w:spacing w:after="100" w:afterAutospacing="1"/>
              <w:rPr>
                <w:szCs w:val="24"/>
                <w:lang w:eastAsia="en-GB"/>
              </w:rPr>
            </w:pPr>
            <w:r w:rsidRPr="00374782">
              <w:rPr>
                <w:rFonts w:ascii="Segoe UI" w:hAnsi="Segoe UI" w:cs="Segoe UI"/>
                <w:b/>
                <w:bCs/>
                <w:color w:val="0000FF"/>
                <w:szCs w:val="24"/>
                <w:u w:val="single"/>
                <w:lang w:eastAsia="en-GB"/>
              </w:rPr>
              <w:t>Dutton Gregory LLP</w:t>
            </w:r>
          </w:p>
          <w:p w:rsidR="00B953FC" w:rsidRPr="00374782" w:rsidRDefault="00B953FC" w:rsidP="00C734F8">
            <w:pPr>
              <w:shd w:val="clear" w:color="auto" w:fill="FFFFFF"/>
              <w:rPr>
                <w:color w:val="0000FF"/>
                <w:szCs w:val="24"/>
                <w:u w:val="single"/>
                <w:lang w:eastAsia="en-GB"/>
              </w:rPr>
            </w:pPr>
          </w:p>
          <w:p w:rsidR="00B953FC" w:rsidRPr="00374782" w:rsidRDefault="00B953FC" w:rsidP="00C734F8">
            <w:pPr>
              <w:shd w:val="clear" w:color="auto" w:fill="5EC3F5"/>
              <w:jc w:val="center"/>
              <w:textAlignment w:val="center"/>
              <w:rPr>
                <w:caps/>
                <w:color w:val="FFFFFF"/>
                <w:spacing w:val="12"/>
                <w:szCs w:val="24"/>
                <w:lang w:eastAsia="en-GB"/>
              </w:rPr>
            </w:pPr>
            <w:r w:rsidRPr="00374782">
              <w:rPr>
                <w:rFonts w:ascii="Segoe UI" w:hAnsi="Segoe UI" w:cs="Segoe UI"/>
                <w:caps/>
                <w:color w:val="FFFFFF"/>
                <w:spacing w:val="12"/>
                <w:szCs w:val="24"/>
                <w:u w:val="single"/>
                <w:lang w:eastAsia="en-GB"/>
              </w:rPr>
              <w:t>VISIT WEBSITE</w:t>
            </w:r>
          </w:p>
          <w:p w:rsidR="00B953FC" w:rsidRPr="00374782" w:rsidRDefault="00B953FC" w:rsidP="00C734F8">
            <w:pPr>
              <w:shd w:val="clear" w:color="auto" w:fill="FFFFFF"/>
              <w:rPr>
                <w:rFonts w:ascii="Segoe UI" w:hAnsi="Segoe UI" w:cs="Segoe UI"/>
                <w:color w:val="464646"/>
                <w:szCs w:val="24"/>
                <w:lang w:eastAsia="en-GB"/>
              </w:rPr>
            </w:pPr>
            <w:r w:rsidRPr="00374782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end"/>
            </w:r>
          </w:p>
          <w:p w:rsidR="00B953FC" w:rsidRPr="00C734F8" w:rsidRDefault="002A52F8" w:rsidP="00C734F8">
            <w:pPr>
              <w:pStyle w:val="Heading2"/>
              <w:spacing w:line="540" w:lineRule="atLeast"/>
              <w:rPr>
                <w:rFonts w:cs="Arial"/>
                <w:b w:val="0"/>
                <w:color w:val="202124"/>
                <w:sz w:val="42"/>
                <w:szCs w:val="42"/>
                <w:lang w:eastAsia="en-GB"/>
              </w:rPr>
            </w:pPr>
            <w:r>
              <w:rPr>
                <w:rFonts w:cs="Arial"/>
                <w:b w:val="0"/>
                <w:color w:val="202124"/>
                <w:sz w:val="42"/>
                <w:szCs w:val="42"/>
                <w:lang w:eastAsia="en-GB"/>
              </w:rPr>
              <w:pict>
                <v:shape id="Picture 6" o:spid="_x0000_i1026" type="#_x0000_t75" alt="https://www.pnla.org.uk/wp-content/uploads/2023/07/download-300x64.png" href="https://www.duttongregory.co.uk/" target="&quot;_blank&quot;" style="width:231pt;height:49.8pt;visibility:visible;mso-wrap-style:square" o:button="t">
                  <v:fill o:detectmouseclick="t"/>
                  <v:imagedata r:id="rId11" o:title="download-300x64"/>
                </v:shape>
              </w:pict>
            </w:r>
          </w:p>
        </w:tc>
      </w:tr>
      <w:tr w:rsidR="00B953FC" w:rsidRPr="00C734F8" w:rsidTr="00C734F8">
        <w:tc>
          <w:tcPr>
            <w:tcW w:w="4928" w:type="dxa"/>
            <w:shd w:val="clear" w:color="auto" w:fill="auto"/>
          </w:tcPr>
          <w:p w:rsidR="00525C00" w:rsidRPr="00525C00" w:rsidRDefault="00525C00" w:rsidP="00525C00">
            <w:pPr>
              <w:shd w:val="clear" w:color="auto" w:fill="FFFFFF"/>
              <w:rPr>
                <w:color w:val="0000FF"/>
                <w:szCs w:val="24"/>
                <w:u w:val="single"/>
                <w:lang w:eastAsia="en-GB"/>
              </w:rPr>
            </w:pPr>
            <w:r w:rsidRPr="00525C00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begin"/>
            </w:r>
            <w:r w:rsidRPr="00525C00">
              <w:rPr>
                <w:rFonts w:ascii="Segoe UI" w:hAnsi="Segoe UI" w:cs="Segoe UI"/>
                <w:color w:val="464646"/>
                <w:szCs w:val="24"/>
                <w:lang w:eastAsia="en-GB"/>
              </w:rPr>
              <w:instrText xml:space="preserve"> HYPERLINK "https://thepropertymediators.co.uk/" \t "_blank" </w:instrText>
            </w:r>
            <w:r w:rsidRPr="00525C00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separate"/>
            </w:r>
          </w:p>
          <w:p w:rsidR="00525C00" w:rsidRPr="00525C00" w:rsidRDefault="00525C00" w:rsidP="00525C00">
            <w:pPr>
              <w:shd w:val="clear" w:color="auto" w:fill="FFFFFF"/>
              <w:spacing w:after="100" w:afterAutospacing="1"/>
              <w:rPr>
                <w:szCs w:val="24"/>
                <w:lang w:eastAsia="en-GB"/>
              </w:rPr>
            </w:pPr>
            <w:r w:rsidRPr="00525C00">
              <w:rPr>
                <w:rFonts w:ascii="Segoe UI" w:hAnsi="Segoe UI" w:cs="Segoe UI"/>
                <w:b/>
                <w:bCs/>
                <w:color w:val="0000FF"/>
                <w:szCs w:val="24"/>
                <w:u w:val="single"/>
                <w:lang w:eastAsia="en-GB"/>
              </w:rPr>
              <w:t>Property Mediators</w:t>
            </w:r>
          </w:p>
          <w:p w:rsidR="00525C00" w:rsidRPr="00525C00" w:rsidRDefault="00752E0C" w:rsidP="00525C00">
            <w:pPr>
              <w:shd w:val="clear" w:color="auto" w:fill="FFFFFF"/>
              <w:rPr>
                <w:color w:val="0000FF"/>
                <w:szCs w:val="24"/>
                <w:u w:val="single"/>
                <w:lang w:eastAsia="en-GB"/>
              </w:rPr>
            </w:pPr>
            <w:r w:rsidRPr="00525C00">
              <w:rPr>
                <w:rFonts w:ascii="Segoe UI" w:hAnsi="Segoe UI" w:cs="Segoe UI"/>
                <w:noProof/>
                <w:color w:val="0000FF"/>
                <w:szCs w:val="24"/>
                <w:lang w:eastAsia="en-GB"/>
              </w:rPr>
              <w:pict>
                <v:shape id="Picture 2" o:spid="_x0000_i1027" type="#_x0000_t75" alt="https://www.pnla.org.uk/wp-content/uploads/2024/02/Property-Mediators-300x110.png" href="https://thepropertymediators.co.uk/" target="&quot;_blank&quot;" style="width:178.8pt;height:66pt;visibility:visible;mso-wrap-style:square" o:button="t">
                  <v:fill o:detectmouseclick="t"/>
                  <v:imagedata r:id="rId12" o:title="Property-Mediators-300x110"/>
                </v:shape>
              </w:pict>
            </w:r>
          </w:p>
          <w:p w:rsidR="00525C00" w:rsidRPr="00525C00" w:rsidRDefault="00525C00" w:rsidP="00525C00">
            <w:pPr>
              <w:shd w:val="clear" w:color="auto" w:fill="5EC3F5"/>
              <w:jc w:val="center"/>
              <w:textAlignment w:val="center"/>
              <w:rPr>
                <w:caps/>
                <w:color w:val="FFFFFF"/>
                <w:spacing w:val="12"/>
                <w:szCs w:val="24"/>
                <w:lang w:eastAsia="en-GB"/>
              </w:rPr>
            </w:pPr>
            <w:r w:rsidRPr="00525C00">
              <w:rPr>
                <w:rFonts w:ascii="Segoe UI" w:hAnsi="Segoe UI" w:cs="Segoe UI"/>
                <w:caps/>
                <w:color w:val="FFFFFF"/>
                <w:spacing w:val="12"/>
                <w:szCs w:val="24"/>
                <w:u w:val="single"/>
                <w:lang w:eastAsia="en-GB"/>
              </w:rPr>
              <w:t>Visit Website</w:t>
            </w:r>
          </w:p>
          <w:p w:rsidR="00B953FC" w:rsidRPr="00525C00" w:rsidRDefault="00525C00" w:rsidP="00525C00">
            <w:pPr>
              <w:shd w:val="clear" w:color="auto" w:fill="FFFFFF"/>
              <w:rPr>
                <w:rFonts w:ascii="Segoe UI" w:hAnsi="Segoe UI" w:cs="Segoe UI"/>
                <w:color w:val="464646"/>
                <w:szCs w:val="24"/>
                <w:lang w:eastAsia="en-GB"/>
              </w:rPr>
            </w:pPr>
            <w:r w:rsidRPr="00525C00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:rsidR="00525C00" w:rsidRPr="00525C00" w:rsidRDefault="00525C00" w:rsidP="00525C00">
            <w:pPr>
              <w:shd w:val="clear" w:color="auto" w:fill="FFFFFF"/>
              <w:rPr>
                <w:rFonts w:ascii="Segoe UI" w:hAnsi="Segoe UI" w:cs="Segoe UI"/>
                <w:color w:val="0000FF"/>
                <w:szCs w:val="24"/>
                <w:u w:val="single"/>
                <w:lang w:eastAsia="en-GB"/>
              </w:rPr>
            </w:pPr>
            <w:r w:rsidRPr="00525C00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begin"/>
            </w:r>
            <w:r w:rsidRPr="00525C00">
              <w:rPr>
                <w:rFonts w:ascii="Segoe UI" w:hAnsi="Segoe UI" w:cs="Segoe UI"/>
                <w:color w:val="464646"/>
                <w:szCs w:val="24"/>
                <w:lang w:eastAsia="en-GB"/>
              </w:rPr>
              <w:instrText xml:space="preserve"> HYPERLINK "https://www.hailshamchambers.com/" \t "_blank" </w:instrText>
            </w:r>
            <w:r w:rsidRPr="00525C00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separate"/>
            </w:r>
          </w:p>
          <w:p w:rsidR="00525C00" w:rsidRPr="00525C00" w:rsidRDefault="00525C00" w:rsidP="00525C00">
            <w:pPr>
              <w:shd w:val="clear" w:color="auto" w:fill="FFFFFF"/>
              <w:spacing w:after="100" w:afterAutospacing="1"/>
              <w:rPr>
                <w:szCs w:val="24"/>
                <w:lang w:eastAsia="en-GB"/>
              </w:rPr>
            </w:pPr>
            <w:proofErr w:type="spellStart"/>
            <w:r w:rsidRPr="00525C00">
              <w:rPr>
                <w:rFonts w:ascii="Segoe UI" w:hAnsi="Segoe UI" w:cs="Segoe UI"/>
                <w:b/>
                <w:bCs/>
                <w:color w:val="0000FF"/>
                <w:szCs w:val="24"/>
                <w:u w:val="single"/>
                <w:lang w:eastAsia="en-GB"/>
              </w:rPr>
              <w:t>Hailsham</w:t>
            </w:r>
            <w:proofErr w:type="spellEnd"/>
            <w:r w:rsidRPr="00525C00">
              <w:rPr>
                <w:rFonts w:ascii="Segoe UI" w:hAnsi="Segoe UI" w:cs="Segoe UI"/>
                <w:b/>
                <w:bCs/>
                <w:color w:val="0000FF"/>
                <w:szCs w:val="24"/>
                <w:u w:val="single"/>
                <w:lang w:eastAsia="en-GB"/>
              </w:rPr>
              <w:t xml:space="preserve"> Chambers</w:t>
            </w:r>
          </w:p>
          <w:p w:rsidR="00525C00" w:rsidRPr="00525C00" w:rsidRDefault="00525C00" w:rsidP="00525C00">
            <w:pPr>
              <w:shd w:val="clear" w:color="auto" w:fill="FFFFFF"/>
              <w:rPr>
                <w:color w:val="0000FF"/>
                <w:szCs w:val="24"/>
                <w:u w:val="single"/>
                <w:lang w:eastAsia="en-GB"/>
              </w:rPr>
            </w:pPr>
            <w:r w:rsidRPr="00525C00">
              <w:rPr>
                <w:rFonts w:ascii="Segoe UI" w:hAnsi="Segoe UI" w:cs="Segoe UI"/>
                <w:noProof/>
                <w:color w:val="0000FF"/>
                <w:szCs w:val="24"/>
                <w:lang w:eastAsia="en-GB"/>
              </w:rPr>
              <w:pict>
                <v:shape id="_x0000_i1031" type="#_x0000_t75" alt="https://www.pnla.org.uk/wp-content/uploads/2024/02/Hailsham-300x38.png" href="https://www.hailshamchambers.com/" target="&quot;_blank&quot;" style="width:225pt;height:28.8pt;visibility:visible;mso-wrap-style:square" o:button="t">
                  <v:fill o:detectmouseclick="t"/>
                  <v:imagedata r:id="rId13" o:title="Hailsham-300x38"/>
                </v:shape>
              </w:pict>
            </w:r>
          </w:p>
          <w:p w:rsidR="00525C00" w:rsidRPr="00525C00" w:rsidRDefault="00525C00" w:rsidP="00525C00">
            <w:pPr>
              <w:shd w:val="clear" w:color="auto" w:fill="5EC3F5"/>
              <w:jc w:val="center"/>
              <w:textAlignment w:val="center"/>
              <w:rPr>
                <w:caps/>
                <w:color w:val="FFFFFF"/>
                <w:spacing w:val="12"/>
                <w:szCs w:val="24"/>
                <w:lang w:eastAsia="en-GB"/>
              </w:rPr>
            </w:pPr>
            <w:r w:rsidRPr="00525C00">
              <w:rPr>
                <w:rFonts w:ascii="Segoe UI" w:hAnsi="Segoe UI" w:cs="Segoe UI"/>
                <w:caps/>
                <w:color w:val="FFFFFF"/>
                <w:spacing w:val="12"/>
                <w:szCs w:val="24"/>
                <w:u w:val="single"/>
                <w:lang w:eastAsia="en-GB"/>
              </w:rPr>
              <w:t>Visit Website</w:t>
            </w:r>
          </w:p>
          <w:p w:rsidR="00B953FC" w:rsidRPr="00C734F8" w:rsidRDefault="00525C00" w:rsidP="00525C00">
            <w:pPr>
              <w:pStyle w:val="Heading2"/>
              <w:spacing w:line="540" w:lineRule="atLeast"/>
              <w:rPr>
                <w:rFonts w:cs="Arial"/>
                <w:b w:val="0"/>
                <w:color w:val="202124"/>
                <w:sz w:val="42"/>
                <w:szCs w:val="42"/>
                <w:lang w:eastAsia="en-GB"/>
              </w:rPr>
            </w:pPr>
            <w:r w:rsidRPr="00525C00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end"/>
            </w:r>
          </w:p>
        </w:tc>
      </w:tr>
      <w:tr w:rsidR="00B953FC" w:rsidRPr="00C734F8" w:rsidTr="00C734F8">
        <w:tc>
          <w:tcPr>
            <w:tcW w:w="4928" w:type="dxa"/>
            <w:shd w:val="clear" w:color="auto" w:fill="auto"/>
          </w:tcPr>
          <w:p w:rsidR="00525C00" w:rsidRPr="00525C00" w:rsidRDefault="00525C00" w:rsidP="00525C00">
            <w:pPr>
              <w:shd w:val="clear" w:color="auto" w:fill="FFFFFF"/>
              <w:rPr>
                <w:rFonts w:ascii="Segoe UI" w:hAnsi="Segoe UI" w:cs="Segoe UI"/>
                <w:color w:val="464646"/>
                <w:szCs w:val="24"/>
                <w:lang w:eastAsia="en-GB"/>
              </w:rPr>
            </w:pPr>
            <w:r>
              <w:rPr>
                <w:rFonts w:cs="Arial"/>
                <w:b/>
                <w:color w:val="202124"/>
                <w:sz w:val="42"/>
                <w:szCs w:val="42"/>
                <w:lang w:eastAsia="en-GB"/>
              </w:rPr>
              <w:tab/>
            </w:r>
          </w:p>
          <w:p w:rsidR="00525C00" w:rsidRPr="00525C00" w:rsidRDefault="00525C00" w:rsidP="00525C00">
            <w:pPr>
              <w:shd w:val="clear" w:color="auto" w:fill="FFFFFF"/>
              <w:rPr>
                <w:color w:val="0000FF"/>
                <w:szCs w:val="24"/>
                <w:u w:val="single"/>
                <w:lang w:eastAsia="en-GB"/>
              </w:rPr>
            </w:pPr>
            <w:r w:rsidRPr="00525C00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begin"/>
            </w:r>
            <w:r w:rsidRPr="00525C00">
              <w:rPr>
                <w:rFonts w:ascii="Segoe UI" w:hAnsi="Segoe UI" w:cs="Segoe UI"/>
                <w:color w:val="464646"/>
                <w:szCs w:val="24"/>
                <w:lang w:eastAsia="en-GB"/>
              </w:rPr>
              <w:instrText xml:space="preserve"> HYPERLINK "https://indemnity.law/" \t "_blank" </w:instrText>
            </w:r>
            <w:r w:rsidRPr="00525C00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separate"/>
            </w:r>
          </w:p>
          <w:p w:rsidR="00525C00" w:rsidRPr="00525C00" w:rsidRDefault="00525C00" w:rsidP="00525C00">
            <w:pPr>
              <w:shd w:val="clear" w:color="auto" w:fill="FFFFFF"/>
              <w:spacing w:after="100" w:afterAutospacing="1"/>
              <w:rPr>
                <w:szCs w:val="24"/>
                <w:lang w:eastAsia="en-GB"/>
              </w:rPr>
            </w:pPr>
            <w:r w:rsidRPr="00525C00">
              <w:rPr>
                <w:rFonts w:ascii="Segoe UI" w:hAnsi="Segoe UI" w:cs="Segoe UI"/>
                <w:b/>
                <w:bCs/>
                <w:color w:val="0000FF"/>
                <w:szCs w:val="24"/>
                <w:u w:val="single"/>
                <w:lang w:eastAsia="en-GB"/>
              </w:rPr>
              <w:t>Indemnity Law</w:t>
            </w:r>
          </w:p>
          <w:p w:rsidR="00525C00" w:rsidRPr="00525C00" w:rsidRDefault="00525C00" w:rsidP="00525C00">
            <w:pPr>
              <w:shd w:val="clear" w:color="auto" w:fill="FFFFFF"/>
              <w:rPr>
                <w:color w:val="0000FF"/>
                <w:szCs w:val="24"/>
                <w:u w:val="single"/>
                <w:lang w:eastAsia="en-GB"/>
              </w:rPr>
            </w:pPr>
            <w:r w:rsidRPr="00525C00">
              <w:rPr>
                <w:rFonts w:ascii="Segoe UI" w:hAnsi="Segoe UI" w:cs="Segoe UI"/>
                <w:noProof/>
                <w:color w:val="0000FF"/>
                <w:szCs w:val="24"/>
                <w:lang w:eastAsia="en-GB"/>
              </w:rPr>
              <w:pict>
                <v:shape id="Picture 3" o:spid="_x0000_i1030" type="#_x0000_t75" alt="https://www.pnla.org.uk/wp-content/uploads/2024/02/indemnity_logo_khaki-300x32.png" href="https://indemnity.law/" target="&quot;_blank&quot;" style="width:225pt;height:24pt;visibility:visible;mso-wrap-style:square" o:button="t">
                  <v:fill o:detectmouseclick="t"/>
                  <v:imagedata r:id="rId14" o:title="indemnity_logo_khaki-300x32"/>
                </v:shape>
              </w:pict>
            </w:r>
          </w:p>
          <w:p w:rsidR="00525C00" w:rsidRPr="00525C00" w:rsidRDefault="00525C00" w:rsidP="00525C00">
            <w:pPr>
              <w:shd w:val="clear" w:color="auto" w:fill="5EC3F5"/>
              <w:jc w:val="center"/>
              <w:textAlignment w:val="center"/>
              <w:rPr>
                <w:caps/>
                <w:color w:val="FFFFFF"/>
                <w:spacing w:val="12"/>
                <w:szCs w:val="24"/>
                <w:lang w:eastAsia="en-GB"/>
              </w:rPr>
            </w:pPr>
            <w:r w:rsidRPr="00525C00">
              <w:rPr>
                <w:rFonts w:ascii="Segoe UI" w:hAnsi="Segoe UI" w:cs="Segoe UI"/>
                <w:caps/>
                <w:color w:val="FFFFFF"/>
                <w:spacing w:val="12"/>
                <w:szCs w:val="24"/>
                <w:u w:val="single"/>
                <w:lang w:eastAsia="en-GB"/>
              </w:rPr>
              <w:t>Visit Website</w:t>
            </w:r>
          </w:p>
          <w:p w:rsidR="00B953FC" w:rsidRPr="00C734F8" w:rsidRDefault="00525C00" w:rsidP="00525C00">
            <w:pPr>
              <w:pStyle w:val="Heading2"/>
              <w:tabs>
                <w:tab w:val="left" w:pos="1548"/>
              </w:tabs>
              <w:spacing w:line="540" w:lineRule="atLeast"/>
              <w:rPr>
                <w:rFonts w:cs="Arial"/>
                <w:b w:val="0"/>
                <w:color w:val="202124"/>
                <w:sz w:val="42"/>
                <w:szCs w:val="42"/>
                <w:lang w:eastAsia="en-GB"/>
              </w:rPr>
            </w:pPr>
            <w:r w:rsidRPr="00525C00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:rsidR="00525C00" w:rsidRPr="00525C00" w:rsidRDefault="00525C00" w:rsidP="00525C00">
            <w:pPr>
              <w:shd w:val="clear" w:color="auto" w:fill="FFFFFF"/>
              <w:rPr>
                <w:color w:val="0000FF"/>
                <w:szCs w:val="24"/>
                <w:u w:val="single"/>
                <w:lang w:eastAsia="en-GB"/>
              </w:rPr>
            </w:pPr>
            <w:r w:rsidRPr="00525C00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begin"/>
            </w:r>
            <w:r w:rsidRPr="00525C00">
              <w:rPr>
                <w:rFonts w:ascii="Segoe UI" w:hAnsi="Segoe UI" w:cs="Segoe UI"/>
                <w:color w:val="464646"/>
                <w:szCs w:val="24"/>
                <w:lang w:eastAsia="en-GB"/>
              </w:rPr>
              <w:instrText xml:space="preserve"> HYPERLINK "https://www.temple-legal.co.uk/" \t "_blank" </w:instrText>
            </w:r>
            <w:r w:rsidRPr="00525C00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separate"/>
            </w:r>
          </w:p>
          <w:p w:rsidR="00525C00" w:rsidRPr="00525C00" w:rsidRDefault="00525C00" w:rsidP="00525C00">
            <w:pPr>
              <w:shd w:val="clear" w:color="auto" w:fill="FFFFFF"/>
              <w:spacing w:after="100" w:afterAutospacing="1"/>
              <w:rPr>
                <w:szCs w:val="24"/>
                <w:lang w:eastAsia="en-GB"/>
              </w:rPr>
            </w:pPr>
            <w:r w:rsidRPr="00525C00">
              <w:rPr>
                <w:rFonts w:ascii="Segoe UI" w:hAnsi="Segoe UI" w:cs="Segoe UI"/>
                <w:b/>
                <w:bCs/>
                <w:color w:val="0000FF"/>
                <w:szCs w:val="24"/>
                <w:u w:val="single"/>
                <w:lang w:eastAsia="en-GB"/>
              </w:rPr>
              <w:t>Temple Legal Protection</w:t>
            </w:r>
          </w:p>
          <w:p w:rsidR="00525C00" w:rsidRPr="00525C00" w:rsidRDefault="00752E0C" w:rsidP="00525C00">
            <w:pPr>
              <w:shd w:val="clear" w:color="auto" w:fill="FFFFFF"/>
              <w:rPr>
                <w:color w:val="0000FF"/>
                <w:szCs w:val="24"/>
                <w:u w:val="single"/>
                <w:lang w:eastAsia="en-GB"/>
              </w:rPr>
            </w:pPr>
            <w:r w:rsidRPr="00752E0C">
              <w:rPr>
                <w:rFonts w:ascii="Segoe UI" w:hAnsi="Segoe UI" w:cs="Segoe UI"/>
                <w:noProof/>
                <w:color w:val="0000FF"/>
                <w:szCs w:val="24"/>
                <w:lang w:eastAsia="en-GB"/>
              </w:rPr>
              <w:pict>
                <v:shape id="Picture 4" o:spid="_x0000_i1029" type="#_x0000_t75" alt="https://www.pnla.org.uk/wp-content/uploads/2024/02/temple-logo-blue-on-white-2-e1518453262304-300x185.jpg" href="https://www.temple-legal.co.uk/" target="&quot;_blank&quot;" style="width:141.6pt;height:87pt;visibility:visible;mso-wrap-style:square" o:button="t">
                  <v:fill o:detectmouseclick="t"/>
                  <v:imagedata r:id="rId15" o:title="temple-logo-blue-on-white-2-e1518453262304-300x185"/>
                </v:shape>
              </w:pict>
            </w:r>
          </w:p>
          <w:p w:rsidR="00525C00" w:rsidRPr="00525C00" w:rsidRDefault="00525C00" w:rsidP="00525C00">
            <w:pPr>
              <w:shd w:val="clear" w:color="auto" w:fill="5EC3F5"/>
              <w:jc w:val="center"/>
              <w:textAlignment w:val="center"/>
              <w:rPr>
                <w:caps/>
                <w:color w:val="FFFFFF"/>
                <w:spacing w:val="12"/>
                <w:szCs w:val="24"/>
                <w:lang w:eastAsia="en-GB"/>
              </w:rPr>
            </w:pPr>
            <w:r w:rsidRPr="00525C00">
              <w:rPr>
                <w:rFonts w:ascii="Segoe UI" w:hAnsi="Segoe UI" w:cs="Segoe UI"/>
                <w:caps/>
                <w:color w:val="FFFFFF"/>
                <w:spacing w:val="12"/>
                <w:szCs w:val="24"/>
                <w:u w:val="single"/>
                <w:lang w:eastAsia="en-GB"/>
              </w:rPr>
              <w:t>Visit Website</w:t>
            </w:r>
          </w:p>
          <w:p w:rsidR="00B953FC" w:rsidRPr="00C734F8" w:rsidRDefault="00525C00" w:rsidP="00525C00">
            <w:pPr>
              <w:shd w:val="clear" w:color="auto" w:fill="FFFFFF"/>
              <w:ind w:firstLine="720"/>
              <w:rPr>
                <w:rFonts w:ascii="Segoe UI" w:hAnsi="Segoe UI" w:cs="Segoe UI"/>
                <w:color w:val="464646"/>
                <w:szCs w:val="24"/>
                <w:lang w:eastAsia="en-GB"/>
              </w:rPr>
            </w:pPr>
            <w:r w:rsidRPr="00525C00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end"/>
            </w:r>
          </w:p>
        </w:tc>
      </w:tr>
      <w:tr w:rsidR="00821A32" w:rsidRPr="00C734F8" w:rsidTr="00C734F8">
        <w:tc>
          <w:tcPr>
            <w:tcW w:w="4928" w:type="dxa"/>
            <w:shd w:val="clear" w:color="auto" w:fill="auto"/>
          </w:tcPr>
          <w:p w:rsidR="00525C00" w:rsidRPr="00525C00" w:rsidRDefault="00525C00" w:rsidP="00525C00">
            <w:pPr>
              <w:shd w:val="clear" w:color="auto" w:fill="FFFFFF"/>
              <w:rPr>
                <w:color w:val="0000FF"/>
                <w:szCs w:val="24"/>
                <w:u w:val="single"/>
                <w:lang w:eastAsia="en-GB"/>
              </w:rPr>
            </w:pPr>
            <w:r w:rsidRPr="00525C00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begin"/>
            </w:r>
            <w:r w:rsidRPr="00525C00">
              <w:rPr>
                <w:rFonts w:ascii="Segoe UI" w:hAnsi="Segoe UI" w:cs="Segoe UI"/>
                <w:color w:val="464646"/>
                <w:szCs w:val="24"/>
                <w:lang w:eastAsia="en-GB"/>
              </w:rPr>
              <w:instrText xml:space="preserve"> HYPERLINK "http://tumainitrust.org.uk/" \t "_blank" </w:instrText>
            </w:r>
            <w:r w:rsidRPr="00525C00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separate"/>
            </w:r>
          </w:p>
          <w:p w:rsidR="00525C00" w:rsidRPr="00525C00" w:rsidRDefault="00525C00" w:rsidP="00525C00">
            <w:pPr>
              <w:shd w:val="clear" w:color="auto" w:fill="FFFFFF"/>
              <w:spacing w:after="100" w:afterAutospacing="1"/>
              <w:rPr>
                <w:szCs w:val="24"/>
                <w:lang w:eastAsia="en-GB"/>
              </w:rPr>
            </w:pPr>
            <w:r w:rsidRPr="00525C00">
              <w:rPr>
                <w:rFonts w:ascii="Segoe UI" w:hAnsi="Segoe UI" w:cs="Segoe UI"/>
                <w:b/>
                <w:bCs/>
                <w:color w:val="0000FF"/>
                <w:szCs w:val="24"/>
                <w:u w:val="single"/>
                <w:lang w:eastAsia="en-GB"/>
              </w:rPr>
              <w:t xml:space="preserve">The </w:t>
            </w:r>
            <w:proofErr w:type="spellStart"/>
            <w:r w:rsidRPr="00525C00">
              <w:rPr>
                <w:rFonts w:ascii="Segoe UI" w:hAnsi="Segoe UI" w:cs="Segoe UI"/>
                <w:b/>
                <w:bCs/>
                <w:color w:val="0000FF"/>
                <w:szCs w:val="24"/>
                <w:u w:val="single"/>
                <w:lang w:eastAsia="en-GB"/>
              </w:rPr>
              <w:t>Tumaini</w:t>
            </w:r>
            <w:proofErr w:type="spellEnd"/>
            <w:r w:rsidRPr="00525C00">
              <w:rPr>
                <w:rFonts w:ascii="Segoe UI" w:hAnsi="Segoe UI" w:cs="Segoe UI"/>
                <w:b/>
                <w:bCs/>
                <w:color w:val="0000FF"/>
                <w:szCs w:val="24"/>
                <w:u w:val="single"/>
                <w:lang w:eastAsia="en-GB"/>
              </w:rPr>
              <w:t xml:space="preserve"> Trust</w:t>
            </w:r>
          </w:p>
          <w:p w:rsidR="00525C00" w:rsidRPr="00525C00" w:rsidRDefault="00752E0C" w:rsidP="00525C00">
            <w:pPr>
              <w:shd w:val="clear" w:color="auto" w:fill="FFFFFF"/>
              <w:rPr>
                <w:color w:val="0000FF"/>
                <w:szCs w:val="24"/>
                <w:u w:val="single"/>
                <w:lang w:eastAsia="en-GB"/>
              </w:rPr>
            </w:pPr>
            <w:r w:rsidRPr="00525C00">
              <w:rPr>
                <w:rFonts w:ascii="Segoe UI" w:hAnsi="Segoe UI" w:cs="Segoe UI"/>
                <w:noProof/>
                <w:color w:val="0000FF"/>
                <w:szCs w:val="24"/>
                <w:lang w:eastAsia="en-GB"/>
              </w:rPr>
              <w:pict>
                <v:shape id="Picture 5" o:spid="_x0000_i1028" type="#_x0000_t75" alt="https://www.pnla.org.uk/wp-content/uploads/2024/02/Tumaini-Trust.jpg" href="http://tumainitrust.org.uk/" target="&quot;_blank&quot;" style="width:90.6pt;height:85.8pt;visibility:visible;mso-wrap-style:square" o:button="t">
                  <v:fill o:detectmouseclick="t"/>
                  <v:imagedata r:id="rId16" o:title="Tumaini-Trust"/>
                </v:shape>
              </w:pict>
            </w:r>
          </w:p>
          <w:p w:rsidR="00525C00" w:rsidRPr="00525C00" w:rsidRDefault="00525C00" w:rsidP="00525C00">
            <w:pPr>
              <w:shd w:val="clear" w:color="auto" w:fill="5EC3F5"/>
              <w:jc w:val="center"/>
              <w:textAlignment w:val="center"/>
              <w:rPr>
                <w:caps/>
                <w:color w:val="FFFFFF"/>
                <w:spacing w:val="12"/>
                <w:szCs w:val="24"/>
                <w:lang w:eastAsia="en-GB"/>
              </w:rPr>
            </w:pPr>
            <w:r w:rsidRPr="00525C00">
              <w:rPr>
                <w:rFonts w:ascii="Segoe UI" w:hAnsi="Segoe UI" w:cs="Segoe UI"/>
                <w:caps/>
                <w:color w:val="FFFFFF"/>
                <w:spacing w:val="12"/>
                <w:szCs w:val="24"/>
                <w:u w:val="single"/>
                <w:lang w:eastAsia="en-GB"/>
              </w:rPr>
              <w:t>Visit Website</w:t>
            </w:r>
          </w:p>
          <w:p w:rsidR="00821A32" w:rsidRPr="00752E0C" w:rsidRDefault="00525C00" w:rsidP="00752E0C">
            <w:pPr>
              <w:shd w:val="clear" w:color="auto" w:fill="FFFFFF"/>
              <w:rPr>
                <w:rFonts w:ascii="Segoe UI" w:hAnsi="Segoe UI" w:cs="Segoe UI"/>
                <w:color w:val="464646"/>
                <w:szCs w:val="24"/>
                <w:lang w:eastAsia="en-GB"/>
              </w:rPr>
            </w:pPr>
            <w:r w:rsidRPr="00525C00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:rsidR="00752E0C" w:rsidRPr="00525C00" w:rsidRDefault="00AC0983" w:rsidP="00752E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212529"/>
                <w:sz w:val="22"/>
                <w:szCs w:val="22"/>
                <w:lang w:eastAsia="en-GB"/>
              </w:rPr>
            </w:pPr>
            <w:r w:rsidRPr="00C734F8">
              <w:rPr>
                <w:rFonts w:ascii="Arial" w:hAnsi="Arial"/>
                <w:b/>
                <w:sz w:val="22"/>
                <w:szCs w:val="22"/>
              </w:rPr>
              <w:t>You are cordially invited by joint</w:t>
            </w:r>
            <w:r w:rsidR="00752E0C">
              <w:rPr>
                <w:rFonts w:ascii="Arial" w:hAnsi="Arial"/>
                <w:b/>
                <w:sz w:val="22"/>
                <w:szCs w:val="22"/>
              </w:rPr>
              <w:t xml:space="preserve"> sponsors Outer Temple Chambers and </w:t>
            </w:r>
            <w:proofErr w:type="spellStart"/>
            <w:r w:rsidR="00752E0C">
              <w:rPr>
                <w:rFonts w:ascii="Arial" w:hAnsi="Arial"/>
                <w:b/>
                <w:sz w:val="22"/>
                <w:szCs w:val="22"/>
              </w:rPr>
              <w:t>Hailsham</w:t>
            </w:r>
            <w:proofErr w:type="spellEnd"/>
            <w:r w:rsidR="00752E0C">
              <w:rPr>
                <w:rFonts w:ascii="Arial" w:hAnsi="Arial"/>
                <w:b/>
                <w:sz w:val="22"/>
                <w:szCs w:val="22"/>
              </w:rPr>
              <w:t xml:space="preserve"> Chambers</w:t>
            </w:r>
            <w:r w:rsidRPr="00C734F8">
              <w:rPr>
                <w:rFonts w:ascii="Arial" w:hAnsi="Arial"/>
                <w:b/>
                <w:sz w:val="22"/>
                <w:szCs w:val="22"/>
              </w:rPr>
              <w:t xml:space="preserve"> to drinks after this event at </w:t>
            </w:r>
          </w:p>
          <w:p w:rsidR="00752E0C" w:rsidRPr="00752E0C" w:rsidRDefault="00752E0C" w:rsidP="00752E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iCs/>
                <w:color w:val="212529"/>
                <w:sz w:val="22"/>
                <w:szCs w:val="22"/>
                <w:lang w:eastAsia="en-GB"/>
              </w:rPr>
            </w:pPr>
            <w:r w:rsidRPr="00752E0C">
              <w:rPr>
                <w:rFonts w:ascii="Arial" w:hAnsi="Arial" w:cs="Arial"/>
                <w:b/>
                <w:iCs/>
                <w:color w:val="212529"/>
                <w:sz w:val="22"/>
                <w:szCs w:val="22"/>
                <w:lang w:eastAsia="en-GB"/>
              </w:rPr>
              <w:t xml:space="preserve">@ The Old Bank of England, 194 Fleet St, </w:t>
            </w:r>
          </w:p>
          <w:p w:rsidR="00752E0C" w:rsidRPr="00525C00" w:rsidRDefault="00752E0C" w:rsidP="00752E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212529"/>
                <w:sz w:val="22"/>
                <w:szCs w:val="22"/>
                <w:lang w:eastAsia="en-GB"/>
              </w:rPr>
            </w:pPr>
            <w:r w:rsidRPr="00752E0C">
              <w:rPr>
                <w:rFonts w:ascii="Arial" w:hAnsi="Arial" w:cs="Arial"/>
                <w:b/>
                <w:iCs/>
                <w:color w:val="212529"/>
                <w:sz w:val="22"/>
                <w:szCs w:val="22"/>
                <w:lang w:eastAsia="en-GB"/>
              </w:rPr>
              <w:t>London EC4A 2LT</w:t>
            </w:r>
          </w:p>
          <w:p w:rsidR="00752E0C" w:rsidRDefault="00752E0C" w:rsidP="00752E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iCs/>
                <w:color w:val="212529"/>
                <w:sz w:val="22"/>
                <w:szCs w:val="22"/>
                <w:lang w:eastAsia="en-GB"/>
              </w:rPr>
            </w:pPr>
            <w:r w:rsidRPr="00752E0C">
              <w:rPr>
                <w:rFonts w:ascii="Arial" w:hAnsi="Arial" w:cs="Arial"/>
                <w:b/>
                <w:iCs/>
                <w:color w:val="212529"/>
                <w:sz w:val="22"/>
                <w:szCs w:val="22"/>
                <w:lang w:eastAsia="en-GB"/>
              </w:rPr>
              <w:t>- invitation to PNLA Network</w:t>
            </w:r>
          </w:p>
          <w:p w:rsidR="00752E0C" w:rsidRPr="00525C00" w:rsidRDefault="00752E0C" w:rsidP="00752E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212529"/>
                <w:sz w:val="22"/>
                <w:szCs w:val="22"/>
                <w:lang w:eastAsia="en-GB"/>
              </w:rPr>
            </w:pPr>
          </w:p>
          <w:p w:rsidR="00821A32" w:rsidRPr="00C734F8" w:rsidRDefault="00AC0983" w:rsidP="00C734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34F8">
              <w:rPr>
                <w:rFonts w:ascii="Arial" w:hAnsi="Arial" w:cs="Arial"/>
                <w:sz w:val="22"/>
                <w:szCs w:val="22"/>
              </w:rPr>
              <w:t xml:space="preserve">Thank you for attending this conference. The PNLA Management Team send our good wishes to you – we are happy to help: </w:t>
            </w:r>
            <w:hyperlink r:id="rId17" w:history="1">
              <w:r w:rsidRPr="00C734F8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https://www.pnla.org.uk/management-team/</w:t>
              </w:r>
            </w:hyperlink>
          </w:p>
        </w:tc>
      </w:tr>
    </w:tbl>
    <w:p w:rsidR="00821A32" w:rsidRDefault="00821A32" w:rsidP="00A33181">
      <w:pPr>
        <w:shd w:val="clear" w:color="auto" w:fill="FFFFFF"/>
        <w:rPr>
          <w:rFonts w:ascii="Arial" w:hAnsi="Arial"/>
          <w:b/>
          <w:sz w:val="20"/>
        </w:rPr>
      </w:pPr>
    </w:p>
    <w:sectPr w:rsidR="00821A32" w:rsidSect="00AC0983">
      <w:headerReference w:type="default" r:id="rId18"/>
      <w:footerReference w:type="default" r:id="rId19"/>
      <w:headerReference w:type="first" r:id="rId20"/>
      <w:footerReference w:type="first" r:id="rId21"/>
      <w:pgSz w:w="11907" w:h="16840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9CC" w:rsidRDefault="00AB69CC" w:rsidP="00922992">
      <w:r>
        <w:separator/>
      </w:r>
    </w:p>
  </w:endnote>
  <w:endnote w:type="continuationSeparator" w:id="0">
    <w:p w:rsidR="00AB69CC" w:rsidRDefault="00AB69CC" w:rsidP="0092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419" w:rsidRDefault="002C441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2E0C">
      <w:rPr>
        <w:noProof/>
      </w:rPr>
      <w:t>2</w:t>
    </w:r>
    <w:r>
      <w:rPr>
        <w:noProof/>
      </w:rPr>
      <w:fldChar w:fldCharType="end"/>
    </w:r>
  </w:p>
  <w:p w:rsidR="002C4419" w:rsidRDefault="002C44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06" w:rsidRDefault="007F2A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2E0C">
      <w:rPr>
        <w:noProof/>
      </w:rPr>
      <w:t>1</w:t>
    </w:r>
    <w:r>
      <w:rPr>
        <w:noProof/>
      </w:rPr>
      <w:fldChar w:fldCharType="end"/>
    </w:r>
  </w:p>
  <w:p w:rsidR="007F2A06" w:rsidRDefault="007F2A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9CC" w:rsidRDefault="00AB69CC" w:rsidP="00922992">
      <w:r>
        <w:separator/>
      </w:r>
    </w:p>
  </w:footnote>
  <w:footnote w:type="continuationSeparator" w:id="0">
    <w:p w:rsidR="00AB69CC" w:rsidRDefault="00AB69CC" w:rsidP="00922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992" w:rsidRDefault="00922992" w:rsidP="00922992">
    <w:pPr>
      <w:pStyle w:val="Header"/>
      <w:jc w:val="right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173"/>
    </w:tblGrid>
    <w:tr w:rsidR="007F2A06" w:rsidTr="00F71C48">
      <w:tc>
        <w:tcPr>
          <w:tcW w:w="10173" w:type="dxa"/>
          <w:shd w:val="clear" w:color="auto" w:fill="auto"/>
        </w:tcPr>
        <w:p w:rsidR="005B37D6" w:rsidRDefault="00AB69CC" w:rsidP="005B37D6">
          <w:pPr>
            <w:pStyle w:val="Header"/>
            <w:ind w:left="227"/>
            <w:rPr>
              <w:rFonts w:ascii="Arial" w:hAnsi="Arial" w:cs="Arial"/>
              <w:sz w:val="22"/>
              <w:szCs w:val="22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2" type="#_x0000_t75" style="width:129pt;height:59.4pt">
                <v:imagedata r:id="rId1" o:title="Small logo PNLA"/>
              </v:shape>
            </w:pict>
          </w:r>
          <w:r w:rsidR="007F2A06">
            <w:t xml:space="preserve">                 </w:t>
          </w:r>
          <w:r w:rsidR="005B37D6">
            <w:t xml:space="preserve">       </w:t>
          </w:r>
          <w:r w:rsidR="005B37D6" w:rsidRPr="005B37D6">
            <w:rPr>
              <w:rFonts w:ascii="Arial" w:hAnsi="Arial" w:cs="Arial"/>
              <w:b/>
              <w:sz w:val="22"/>
              <w:szCs w:val="22"/>
            </w:rPr>
            <w:t>DEVELOPMENT RECORD &amp; FEEDBACK FORM</w:t>
          </w:r>
          <w:r w:rsidR="005B37D6">
            <w:rPr>
              <w:rFonts w:ascii="Arial" w:hAnsi="Arial" w:cs="Arial"/>
              <w:sz w:val="22"/>
              <w:szCs w:val="22"/>
            </w:rPr>
            <w:t xml:space="preserve"> </w:t>
          </w:r>
        </w:p>
        <w:p w:rsidR="00374782" w:rsidRDefault="00374782" w:rsidP="00632C4C">
          <w:pPr>
            <w:pStyle w:val="Header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:rsidR="00374782" w:rsidRDefault="00374782" w:rsidP="00632C4C">
          <w:pPr>
            <w:pStyle w:val="Header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The Ultimate Roundup </w:t>
          </w:r>
          <w:r w:rsidR="00644B9B" w:rsidRPr="00644B9B">
            <w:rPr>
              <w:rFonts w:ascii="Arial" w:hAnsi="Arial" w:cs="Arial"/>
              <w:b/>
              <w:sz w:val="22"/>
              <w:szCs w:val="22"/>
            </w:rPr>
            <w:t>PNLA Conference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:rsidR="00374782" w:rsidRDefault="00374782" w:rsidP="00632C4C">
          <w:pPr>
            <w:pStyle w:val="Header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with Jayna Patel and Outer Temple Chambers</w:t>
          </w:r>
          <w:r w:rsidR="00644B9B" w:rsidRPr="00644B9B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:rsidR="00752E0C" w:rsidRDefault="00525C00" w:rsidP="00752E0C">
          <w:pPr>
            <w:shd w:val="clear" w:color="auto" w:fill="FFFFFF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 October 2024</w:t>
          </w:r>
          <w:r w:rsidR="00644B9B" w:rsidRPr="00644B9B">
            <w:rPr>
              <w:rFonts w:ascii="Arial" w:hAnsi="Arial" w:cs="Arial"/>
              <w:b/>
              <w:sz w:val="22"/>
              <w:szCs w:val="22"/>
            </w:rPr>
            <w:t xml:space="preserve"> London</w:t>
          </w:r>
        </w:p>
        <w:p w:rsidR="00752E0C" w:rsidRPr="00525C00" w:rsidRDefault="00752E0C" w:rsidP="00752E0C">
          <w:pPr>
            <w:shd w:val="clear" w:color="auto" w:fill="FFFFFF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rFonts w:ascii="Arial" w:hAnsi="Arial" w:cs="Arial"/>
              <w:color w:val="212529"/>
              <w:sz w:val="22"/>
              <w:szCs w:val="22"/>
              <w:lang w:eastAsia="en-GB"/>
            </w:rPr>
          </w:pPr>
          <w:r w:rsidRPr="00752E0C">
            <w:rPr>
              <w:rFonts w:ascii="Arial" w:hAnsi="Arial" w:cs="Arial"/>
              <w:b/>
              <w:bCs/>
              <w:color w:val="212529"/>
              <w:sz w:val="22"/>
              <w:szCs w:val="22"/>
              <w:lang w:eastAsia="en-GB"/>
            </w:rPr>
            <w:t>Total CPD = 5 Hours</w:t>
          </w:r>
        </w:p>
        <w:p w:rsidR="007F2A06" w:rsidRDefault="0028713B" w:rsidP="00632C4C">
          <w:pPr>
            <w:pStyle w:val="Header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644B9B">
            <w:rPr>
              <w:rFonts w:ascii="Arial" w:hAnsi="Arial" w:cs="Arial"/>
              <w:b/>
              <w:sz w:val="22"/>
              <w:szCs w:val="22"/>
            </w:rPr>
            <w:t xml:space="preserve">                                      </w:t>
          </w:r>
          <w:r w:rsidR="007F2A06" w:rsidRPr="00644B9B">
            <w:rPr>
              <w:rFonts w:ascii="Arial" w:hAnsi="Arial" w:cs="Arial"/>
              <w:b/>
              <w:sz w:val="22"/>
              <w:szCs w:val="22"/>
            </w:rPr>
            <w:t xml:space="preserve">                                                        </w:t>
          </w:r>
        </w:p>
        <w:p w:rsidR="007F2A06" w:rsidRDefault="007F2A06" w:rsidP="007F2A06">
          <w:pPr>
            <w:pStyle w:val="Head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Your CPD record: Confirm your attendance at this conference by completing this form and emailing it to </w:t>
          </w:r>
          <w:hyperlink r:id="rId2" w:history="1">
            <w:r w:rsidRPr="00D451DC">
              <w:rPr>
                <w:rStyle w:val="Hyperlink"/>
                <w:rFonts w:ascii="Arial" w:hAnsi="Arial" w:cs="Arial"/>
                <w:sz w:val="22"/>
                <w:szCs w:val="22"/>
              </w:rPr>
              <w:t>yvonne.fairbrother@pnla.org.uk</w:t>
            </w:r>
          </w:hyperlink>
          <w:r>
            <w:rPr>
              <w:rFonts w:ascii="Arial" w:hAnsi="Arial" w:cs="Arial"/>
              <w:sz w:val="22"/>
              <w:szCs w:val="22"/>
            </w:rPr>
            <w:t xml:space="preserve"> – please request a certificate if required</w:t>
          </w:r>
        </w:p>
        <w:p w:rsidR="007F2A06" w:rsidRDefault="007F2A06" w:rsidP="007F2A06">
          <w:pPr>
            <w:pStyle w:val="Header"/>
            <w:rPr>
              <w:rFonts w:ascii="Arial" w:hAnsi="Arial" w:cs="Arial"/>
              <w:sz w:val="22"/>
              <w:szCs w:val="22"/>
            </w:rPr>
          </w:pPr>
        </w:p>
        <w:p w:rsidR="007F2A06" w:rsidRPr="002C4419" w:rsidRDefault="007F2A06" w:rsidP="007F2A06">
          <w:pPr>
            <w:pStyle w:val="Head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Links to regulatory requirements for solicitors, barristers and advocates in England &amp; Wales Ireland Scotland and Northern Ireland are included below.</w:t>
          </w:r>
        </w:p>
        <w:p w:rsidR="007F2A06" w:rsidRDefault="007F2A06" w:rsidP="007F2A06">
          <w:pPr>
            <w:pStyle w:val="Header"/>
            <w:jc w:val="right"/>
          </w:pPr>
        </w:p>
      </w:tc>
    </w:tr>
  </w:tbl>
  <w:p w:rsidR="007F2A06" w:rsidRPr="007F2A06" w:rsidRDefault="007F2A06" w:rsidP="007F2A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D5A44"/>
    <w:multiLevelType w:val="hybridMultilevel"/>
    <w:tmpl w:val="A8FC36C8"/>
    <w:lvl w:ilvl="0" w:tplc="38B29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108EE"/>
    <w:multiLevelType w:val="hybridMultilevel"/>
    <w:tmpl w:val="52D0691A"/>
    <w:lvl w:ilvl="0" w:tplc="F4F4E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204"/>
    <w:rsid w:val="0000636C"/>
    <w:rsid w:val="0004519C"/>
    <w:rsid w:val="000550AC"/>
    <w:rsid w:val="00075CCD"/>
    <w:rsid w:val="00077000"/>
    <w:rsid w:val="000832E7"/>
    <w:rsid w:val="000A069B"/>
    <w:rsid w:val="000A3848"/>
    <w:rsid w:val="000F1E8E"/>
    <w:rsid w:val="00103F30"/>
    <w:rsid w:val="0011181B"/>
    <w:rsid w:val="00124495"/>
    <w:rsid w:val="00197476"/>
    <w:rsid w:val="001C1C8D"/>
    <w:rsid w:val="001F4537"/>
    <w:rsid w:val="00216907"/>
    <w:rsid w:val="002517BD"/>
    <w:rsid w:val="0028713B"/>
    <w:rsid w:val="00293582"/>
    <w:rsid w:val="002A52F8"/>
    <w:rsid w:val="002C4419"/>
    <w:rsid w:val="003348FE"/>
    <w:rsid w:val="00340ECE"/>
    <w:rsid w:val="00374782"/>
    <w:rsid w:val="003B70FD"/>
    <w:rsid w:val="003C4204"/>
    <w:rsid w:val="00472EA9"/>
    <w:rsid w:val="00485434"/>
    <w:rsid w:val="004D43F5"/>
    <w:rsid w:val="00525C00"/>
    <w:rsid w:val="005352BB"/>
    <w:rsid w:val="00543ADF"/>
    <w:rsid w:val="005B37D6"/>
    <w:rsid w:val="006139AD"/>
    <w:rsid w:val="00632C4C"/>
    <w:rsid w:val="00644B9B"/>
    <w:rsid w:val="006B458C"/>
    <w:rsid w:val="006C0764"/>
    <w:rsid w:val="006E627C"/>
    <w:rsid w:val="00752E0C"/>
    <w:rsid w:val="0078765E"/>
    <w:rsid w:val="007F2A06"/>
    <w:rsid w:val="00802B13"/>
    <w:rsid w:val="00821A32"/>
    <w:rsid w:val="008500D2"/>
    <w:rsid w:val="00881145"/>
    <w:rsid w:val="008E6EFC"/>
    <w:rsid w:val="00914384"/>
    <w:rsid w:val="00922992"/>
    <w:rsid w:val="00937978"/>
    <w:rsid w:val="00980AEA"/>
    <w:rsid w:val="009C4F0C"/>
    <w:rsid w:val="009E5076"/>
    <w:rsid w:val="00A33181"/>
    <w:rsid w:val="00AB69CC"/>
    <w:rsid w:val="00AC0983"/>
    <w:rsid w:val="00AC2297"/>
    <w:rsid w:val="00AE071B"/>
    <w:rsid w:val="00B4777E"/>
    <w:rsid w:val="00B5377C"/>
    <w:rsid w:val="00B953FC"/>
    <w:rsid w:val="00C43AB5"/>
    <w:rsid w:val="00C560A5"/>
    <w:rsid w:val="00C71EBB"/>
    <w:rsid w:val="00C734F8"/>
    <w:rsid w:val="00C8373C"/>
    <w:rsid w:val="00CA7DB4"/>
    <w:rsid w:val="00CF7349"/>
    <w:rsid w:val="00DC7306"/>
    <w:rsid w:val="00E16F44"/>
    <w:rsid w:val="00EB6F5C"/>
    <w:rsid w:val="00F71C48"/>
    <w:rsid w:val="00F82806"/>
    <w:rsid w:val="00FD44F4"/>
    <w:rsid w:val="00F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DA61BF-1E4A-417B-9520-46D1A724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/>
      <w:b/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78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79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9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22992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229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22992"/>
    <w:rPr>
      <w:sz w:val="24"/>
      <w:lang w:eastAsia="en-US"/>
    </w:rPr>
  </w:style>
  <w:style w:type="table" w:styleId="TableGrid">
    <w:name w:val="Table Grid"/>
    <w:basedOn w:val="TableNormal"/>
    <w:uiPriority w:val="39"/>
    <w:rsid w:val="0092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B70FD"/>
    <w:rPr>
      <w:rFonts w:ascii="Arial" w:hAnsi="Arial"/>
      <w:b/>
      <w:sz w:val="44"/>
      <w:lang w:eastAsia="en-US"/>
    </w:rPr>
  </w:style>
  <w:style w:type="character" w:styleId="FollowedHyperlink">
    <w:name w:val="FollowedHyperlink"/>
    <w:uiPriority w:val="99"/>
    <w:semiHidden/>
    <w:unhideWhenUsed/>
    <w:rsid w:val="00FD44F4"/>
    <w:rPr>
      <w:color w:val="954F72"/>
      <w:u w:val="single"/>
    </w:rPr>
  </w:style>
  <w:style w:type="paragraph" w:customStyle="1" w:styleId="Default">
    <w:name w:val="Default"/>
    <w:rsid w:val="006C076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Strong">
    <w:name w:val="Strong"/>
    <w:uiPriority w:val="22"/>
    <w:qFormat/>
    <w:rsid w:val="00EB6F5C"/>
    <w:rPr>
      <w:b/>
      <w:bCs/>
    </w:rPr>
  </w:style>
  <w:style w:type="paragraph" w:styleId="NormalWeb">
    <w:name w:val="Normal (Web)"/>
    <w:basedOn w:val="Normal"/>
    <w:uiPriority w:val="99"/>
    <w:unhideWhenUsed/>
    <w:rsid w:val="00340ECE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Heading5Char">
    <w:name w:val="Heading 5 Char"/>
    <w:link w:val="Heading5"/>
    <w:uiPriority w:val="9"/>
    <w:semiHidden/>
    <w:rsid w:val="0037478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E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2E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084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335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44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9596014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8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26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EC3F5"/>
                                            <w:left w:val="single" w:sz="6" w:space="0" w:color="5EC3F5"/>
                                            <w:bottom w:val="single" w:sz="6" w:space="0" w:color="5EC3F5"/>
                                            <w:right w:val="single" w:sz="6" w:space="0" w:color="5EC3F5"/>
                                          </w:divBdr>
                                        </w:div>
                                      </w:divsChild>
                                    </w:div>
                                    <w:div w:id="18764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65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EC3F5"/>
                                            <w:left w:val="single" w:sz="6" w:space="0" w:color="5EC3F5"/>
                                            <w:bottom w:val="single" w:sz="6" w:space="0" w:color="5EC3F5"/>
                                            <w:right w:val="single" w:sz="6" w:space="0" w:color="5EC3F5"/>
                                          </w:divBdr>
                                        </w:div>
                                      </w:divsChild>
                                    </w:div>
                                    <w:div w:id="31190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4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EC3F5"/>
                                            <w:left w:val="single" w:sz="6" w:space="0" w:color="5EC3F5"/>
                                            <w:bottom w:val="single" w:sz="6" w:space="0" w:color="5EC3F5"/>
                                            <w:right w:val="single" w:sz="6" w:space="0" w:color="5EC3F5"/>
                                          </w:divBdr>
                                        </w:div>
                                      </w:divsChild>
                                    </w:div>
                                    <w:div w:id="180512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8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EC3F5"/>
                                            <w:left w:val="single" w:sz="6" w:space="0" w:color="5EC3F5"/>
                                            <w:bottom w:val="single" w:sz="6" w:space="0" w:color="5EC3F5"/>
                                            <w:right w:val="single" w:sz="6" w:space="0" w:color="5EC3F5"/>
                                          </w:divBdr>
                                        </w:div>
                                      </w:divsChild>
                                    </w:div>
                                    <w:div w:id="10493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30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EC3F5"/>
                                            <w:left w:val="single" w:sz="6" w:space="0" w:color="5EC3F5"/>
                                            <w:bottom w:val="single" w:sz="6" w:space="0" w:color="5EC3F5"/>
                                            <w:right w:val="single" w:sz="6" w:space="0" w:color="5EC3F5"/>
                                          </w:divBdr>
                                        </w:div>
                                      </w:divsChild>
                                    </w:div>
                                    <w:div w:id="90927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76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EC3F5"/>
                                            <w:left w:val="single" w:sz="6" w:space="0" w:color="5EC3F5"/>
                                            <w:bottom w:val="single" w:sz="6" w:space="0" w:color="5EC3F5"/>
                                            <w:right w:val="single" w:sz="6" w:space="0" w:color="5EC3F5"/>
                                          </w:divBdr>
                                        </w:div>
                                      </w:divsChild>
                                    </w:div>
                                    <w:div w:id="20225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EC3F5"/>
                                            <w:left w:val="single" w:sz="6" w:space="0" w:color="5EC3F5"/>
                                            <w:bottom w:val="single" w:sz="6" w:space="0" w:color="5EC3F5"/>
                                            <w:right w:val="single" w:sz="6" w:space="0" w:color="5EC3F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276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93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2275698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4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5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EC3F5"/>
                                            <w:left w:val="single" w:sz="6" w:space="0" w:color="5EC3F5"/>
                                            <w:bottom w:val="single" w:sz="6" w:space="0" w:color="5EC3F5"/>
                                            <w:right w:val="single" w:sz="6" w:space="0" w:color="5EC3F5"/>
                                          </w:divBdr>
                                        </w:div>
                                      </w:divsChild>
                                    </w:div>
                                    <w:div w:id="149553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60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EC3F5"/>
                                            <w:left w:val="single" w:sz="6" w:space="0" w:color="5EC3F5"/>
                                            <w:bottom w:val="single" w:sz="6" w:space="0" w:color="5EC3F5"/>
                                            <w:right w:val="single" w:sz="6" w:space="0" w:color="5EC3F5"/>
                                          </w:divBdr>
                                        </w:div>
                                      </w:divsChild>
                                    </w:div>
                                    <w:div w:id="7207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9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EC3F5"/>
                                            <w:left w:val="single" w:sz="6" w:space="0" w:color="5EC3F5"/>
                                            <w:bottom w:val="single" w:sz="6" w:space="0" w:color="5EC3F5"/>
                                            <w:right w:val="single" w:sz="6" w:space="0" w:color="5EC3F5"/>
                                          </w:divBdr>
                                        </w:div>
                                      </w:divsChild>
                                    </w:div>
                                    <w:div w:id="19994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13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EC3F5"/>
                                            <w:left w:val="single" w:sz="6" w:space="0" w:color="5EC3F5"/>
                                            <w:bottom w:val="single" w:sz="6" w:space="0" w:color="5EC3F5"/>
                                            <w:right w:val="single" w:sz="6" w:space="0" w:color="5EC3F5"/>
                                          </w:divBdr>
                                        </w:div>
                                      </w:divsChild>
                                    </w:div>
                                    <w:div w:id="119742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EC3F5"/>
                                            <w:left w:val="single" w:sz="6" w:space="0" w:color="5EC3F5"/>
                                            <w:bottom w:val="single" w:sz="6" w:space="0" w:color="5EC3F5"/>
                                            <w:right w:val="single" w:sz="6" w:space="0" w:color="5EC3F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la.org.uk/find-a-specialist/" TargetMode="Externa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pnla.org.uk/management-tea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nla.org.uk/news/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yvonne.fairbrother@pnla.org.uk" TargetMode="External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0B8E0-EAB3-4FDE-B316-2C6BB57C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 plan</vt:lpstr>
    </vt:vector>
  </TitlesOfParts>
  <Company>IPD</Company>
  <LinksUpToDate>false</LinksUpToDate>
  <CharactersWithSpaces>2827</CharactersWithSpaces>
  <SharedDoc>false</SharedDoc>
  <HLinks>
    <vt:vector size="102" baseType="variant">
      <vt:variant>
        <vt:i4>3342387</vt:i4>
      </vt:variant>
      <vt:variant>
        <vt:i4>45</vt:i4>
      </vt:variant>
      <vt:variant>
        <vt:i4>0</vt:i4>
      </vt:variant>
      <vt:variant>
        <vt:i4>5</vt:i4>
      </vt:variant>
      <vt:variant>
        <vt:lpwstr>https://www.advocates.org.uk/media/1417/guide-to-conduct-fifth-edition.pdf</vt:lpwstr>
      </vt:variant>
      <vt:variant>
        <vt:lpwstr/>
      </vt:variant>
      <vt:variant>
        <vt:i4>2228269</vt:i4>
      </vt:variant>
      <vt:variant>
        <vt:i4>42</vt:i4>
      </vt:variant>
      <vt:variant>
        <vt:i4>0</vt:i4>
      </vt:variant>
      <vt:variant>
        <vt:i4>5</vt:i4>
      </vt:variant>
      <vt:variant>
        <vt:lpwstr>https://www.lawscot.org.uk/media/9412/sol-scotland-cpd.pdf</vt:lpwstr>
      </vt:variant>
      <vt:variant>
        <vt:lpwstr/>
      </vt:variant>
      <vt:variant>
        <vt:i4>196703</vt:i4>
      </vt:variant>
      <vt:variant>
        <vt:i4>39</vt:i4>
      </vt:variant>
      <vt:variant>
        <vt:i4>0</vt:i4>
      </vt:variant>
      <vt:variant>
        <vt:i4>5</vt:i4>
      </vt:variant>
      <vt:variant>
        <vt:lpwstr>https://www.lawscot.org.uk/media/361235/cpd-requirements.pdf</vt:lpwstr>
      </vt:variant>
      <vt:variant>
        <vt:lpwstr/>
      </vt:variant>
      <vt:variant>
        <vt:i4>6094861</vt:i4>
      </vt:variant>
      <vt:variant>
        <vt:i4>36</vt:i4>
      </vt:variant>
      <vt:variant>
        <vt:i4>0</vt:i4>
      </vt:variant>
      <vt:variant>
        <vt:i4>5</vt:i4>
      </vt:variant>
      <vt:variant>
        <vt:lpwstr>https://www.barofni.com/page/training-development</vt:lpwstr>
      </vt:variant>
      <vt:variant>
        <vt:lpwstr>:~:text=Continuing%20Professional%20Development&amp;text=It%20is%20a%20professional%20requirement,Board%20and%20Specialist%20Bar%20Associations.</vt:lpwstr>
      </vt:variant>
      <vt:variant>
        <vt:i4>6422638</vt:i4>
      </vt:variant>
      <vt:variant>
        <vt:i4>33</vt:i4>
      </vt:variant>
      <vt:variant>
        <vt:i4>0</vt:i4>
      </vt:variant>
      <vt:variant>
        <vt:i4>5</vt:i4>
      </vt:variant>
      <vt:variant>
        <vt:lpwstr>https://www.lawsoc-ni.org/DatabaseDocs/med_6182885__cpd_courses_2020_web.pdf</vt:lpwstr>
      </vt:variant>
      <vt:variant>
        <vt:lpwstr/>
      </vt:variant>
      <vt:variant>
        <vt:i4>3014773</vt:i4>
      </vt:variant>
      <vt:variant>
        <vt:i4>30</vt:i4>
      </vt:variant>
      <vt:variant>
        <vt:i4>0</vt:i4>
      </vt:variant>
      <vt:variant>
        <vt:i4>5</vt:i4>
      </vt:variant>
      <vt:variant>
        <vt:lpwstr>https://www.lawsoc-ni.org/dataeditoruploads/doc/Solictors Training %28Continuing Professional Development Regulations 2004.pdf</vt:lpwstr>
      </vt:variant>
      <vt:variant>
        <vt:lpwstr/>
      </vt:variant>
      <vt:variant>
        <vt:i4>4980823</vt:i4>
      </vt:variant>
      <vt:variant>
        <vt:i4>27</vt:i4>
      </vt:variant>
      <vt:variant>
        <vt:i4>0</vt:i4>
      </vt:variant>
      <vt:variant>
        <vt:i4>5</vt:i4>
      </vt:variant>
      <vt:variant>
        <vt:lpwstr>https://www.lawlibrary.ie/About-Us/What-We-Do/Regulation/CPD-Responsibilties.aspx</vt:lpwstr>
      </vt:variant>
      <vt:variant>
        <vt:lpwstr/>
      </vt:variant>
      <vt:variant>
        <vt:i4>4784131</vt:i4>
      </vt:variant>
      <vt:variant>
        <vt:i4>24</vt:i4>
      </vt:variant>
      <vt:variant>
        <vt:i4>0</vt:i4>
      </vt:variant>
      <vt:variant>
        <vt:i4>5</vt:i4>
      </vt:variant>
      <vt:variant>
        <vt:lpwstr>https://www.lawsociety.ie/globalassets/documents/cpd-scheme/2020-cpd-booklet.pdf</vt:lpwstr>
      </vt:variant>
      <vt:variant>
        <vt:lpwstr/>
      </vt:variant>
      <vt:variant>
        <vt:i4>1507357</vt:i4>
      </vt:variant>
      <vt:variant>
        <vt:i4>21</vt:i4>
      </vt:variant>
      <vt:variant>
        <vt:i4>0</vt:i4>
      </vt:variant>
      <vt:variant>
        <vt:i4>5</vt:i4>
      </vt:variant>
      <vt:variant>
        <vt:lpwstr>https://www.lawsociety.ie/globalassets/documents/cpd-scheme/2020-cpd-record-card.pdf</vt:lpwstr>
      </vt:variant>
      <vt:variant>
        <vt:lpwstr/>
      </vt:variant>
      <vt:variant>
        <vt:i4>4587522</vt:i4>
      </vt:variant>
      <vt:variant>
        <vt:i4>18</vt:i4>
      </vt:variant>
      <vt:variant>
        <vt:i4>0</vt:i4>
      </vt:variant>
      <vt:variant>
        <vt:i4>5</vt:i4>
      </vt:variant>
      <vt:variant>
        <vt:lpwstr>https://www.barstandardsboard.org.uk/the-bsb-handbook.html?part=&amp;audience=&amp;q=professional+development</vt:lpwstr>
      </vt:variant>
      <vt:variant>
        <vt:lpwstr/>
      </vt:variant>
      <vt:variant>
        <vt:i4>983125</vt:i4>
      </vt:variant>
      <vt:variant>
        <vt:i4>15</vt:i4>
      </vt:variant>
      <vt:variant>
        <vt:i4>0</vt:i4>
      </vt:variant>
      <vt:variant>
        <vt:i4>5</vt:i4>
      </vt:variant>
      <vt:variant>
        <vt:lpwstr>https://www.barstandardsboard.org.uk/for-barristers/cpd/guidance-for-chambers-and-employers.html</vt:lpwstr>
      </vt:variant>
      <vt:variant>
        <vt:lpwstr/>
      </vt:variant>
      <vt:variant>
        <vt:i4>1114179</vt:i4>
      </vt:variant>
      <vt:variant>
        <vt:i4>12</vt:i4>
      </vt:variant>
      <vt:variant>
        <vt:i4>0</vt:i4>
      </vt:variant>
      <vt:variant>
        <vt:i4>5</vt:i4>
      </vt:variant>
      <vt:variant>
        <vt:lpwstr>https://www.sra.org.uk/solicitors/resources/cpd/tool-kit/resources/templates/</vt:lpwstr>
      </vt:variant>
      <vt:variant>
        <vt:lpwstr/>
      </vt:variant>
      <vt:variant>
        <vt:i4>5963783</vt:i4>
      </vt:variant>
      <vt:variant>
        <vt:i4>9</vt:i4>
      </vt:variant>
      <vt:variant>
        <vt:i4>0</vt:i4>
      </vt:variant>
      <vt:variant>
        <vt:i4>5</vt:i4>
      </vt:variant>
      <vt:variant>
        <vt:lpwstr>https://www.pnla.org.uk/management-team/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https://www.pnla.org.uk/news/</vt:lpwstr>
      </vt:variant>
      <vt:variant>
        <vt:lpwstr/>
      </vt:variant>
      <vt:variant>
        <vt:i4>3211381</vt:i4>
      </vt:variant>
      <vt:variant>
        <vt:i4>3</vt:i4>
      </vt:variant>
      <vt:variant>
        <vt:i4>0</vt:i4>
      </vt:variant>
      <vt:variant>
        <vt:i4>5</vt:i4>
      </vt:variant>
      <vt:variant>
        <vt:lpwstr>https://www.pnla.org.uk/who-we-are/</vt:lpwstr>
      </vt:variant>
      <vt:variant>
        <vt:lpwstr/>
      </vt:variant>
      <vt:variant>
        <vt:i4>3538978</vt:i4>
      </vt:variant>
      <vt:variant>
        <vt:i4>0</vt:i4>
      </vt:variant>
      <vt:variant>
        <vt:i4>0</vt:i4>
      </vt:variant>
      <vt:variant>
        <vt:i4>5</vt:i4>
      </vt:variant>
      <vt:variant>
        <vt:lpwstr>https://www.pnla.org.uk/find-a-specialist/</vt:lpwstr>
      </vt:variant>
      <vt:variant>
        <vt:lpwstr/>
      </vt:variant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mailto:yvonne.fairbrother@pnla.org.uk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plan</dc:title>
  <dc:subject/>
  <dc:creator>Solicitors Regulation Authority (SRA)</dc:creator>
  <cp:keywords/>
  <dc:description/>
  <cp:lastModifiedBy>MTASUS</cp:lastModifiedBy>
  <cp:revision>3</cp:revision>
  <cp:lastPrinted>2023-10-05T19:36:00Z</cp:lastPrinted>
  <dcterms:created xsi:type="dcterms:W3CDTF">2024-10-01T13:54:00Z</dcterms:created>
  <dcterms:modified xsi:type="dcterms:W3CDTF">2024-10-01T14:14:00Z</dcterms:modified>
</cp:coreProperties>
</file>